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8E706D">
      <w:pPr>
        <w:rPr>
          <w:rFonts w:hint="cs"/>
          <w:rtl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0D3F6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D3F6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0D3F6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D3F6A">
                        <w:rPr>
                          <w:rFonts w:cs="Narkisim" w:hint="cs"/>
                          <w:rtl/>
                          <w:lang w:eastAsia="en-US"/>
                        </w:rPr>
                        <w:t>22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0D3F6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0D3F6A">
        <w:rPr>
          <w:rFonts w:cs="Guttman Yad-Brush" w:hint="cs"/>
          <w:szCs w:val="24"/>
          <w:rtl/>
        </w:rPr>
        <w:t>יו"ש וירושלים</w:t>
      </w:r>
    </w:p>
    <w:p w:rsidR="00550A4C" w:rsidRPr="005003B7" w:rsidRDefault="000D3F6A" w:rsidP="000D3F6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ב'-ד' בשבט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28-30 בינואר </w:t>
      </w:r>
      <w:r w:rsidR="00550A4C"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5529"/>
        <w:gridCol w:w="1559"/>
        <w:gridCol w:w="1265"/>
      </w:tblGrid>
      <w:tr w:rsidR="00550A4C" w:rsidTr="00FA729E">
        <w:trPr>
          <w:cantSplit/>
          <w:trHeight w:val="538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FA729E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3F6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בינואר</w:t>
            </w:r>
          </w:p>
          <w:p w:rsidR="004215F8" w:rsidRPr="0090762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בשבט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851445" w:rsidP="00EF31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07:00-08:15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851445" w:rsidP="004215F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/ לטרון למרכז מבקרים שומרון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FA729E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5144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08:15-09:00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851445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 במרכז מבקרים שומרון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</w:t>
            </w:r>
            <w:r w:rsidR="00FA729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תצפית הר כביר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"כאן הכל התחיל" /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פרופ' יוסי בן-</w:t>
            </w:r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ארצי ומר בני </w:t>
            </w:r>
            <w:proofErr w:type="spellStart"/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>קצובר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תצפית הר כביר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38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FA729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8B7617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 w:rsidRPr="008B7617">
              <w:rPr>
                <w:rFonts w:cs="David" w:hint="cs"/>
                <w:sz w:val="22"/>
                <w:szCs w:val="22"/>
                <w:rtl/>
              </w:rPr>
              <w:t>נסיעה לקידה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EF3124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1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תצפית על הבקעה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ציר אלון וחיבור ליו"ש / </w:t>
            </w:r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תצפית קידה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381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14F2E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לתל שילה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הסבר על תל שילה / </w:t>
            </w: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מנהלת האתר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50B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מבט ארכאולוגי /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שחר בץ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50B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FA729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מבט ארכאולוגי /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שחר בץ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A729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FA729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הסבר על תל שילה / </w:t>
            </w: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מנהלת האתר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8B76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8B7617" w:rsidRDefault="00FA729E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שיחה עם תא"ל במיל' עמרם מצנע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F50B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 שילה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33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8B76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</w:t>
            </w:r>
            <w:r w:rsidR="007C0AAF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בעיר ושיחה עם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באשר על מסרי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BC142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</w:t>
            </w:r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BC142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מפאו"ג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איו"ש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C142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r w:rsidRPr="00BC1429">
              <w:rPr>
                <w:rFonts w:ascii="Arial" w:hAnsi="Arial" w:cs="David"/>
                <w:sz w:val="22"/>
                <w:szCs w:val="22"/>
                <w:rtl/>
              </w:rPr>
              <w:t xml:space="preserve">דר׳ חליל </w:t>
            </w:r>
            <w:proofErr w:type="spellStart"/>
            <w:r w:rsidRPr="00BC1429">
              <w:rPr>
                <w:rFonts w:ascii="Arial" w:hAnsi="Arial" w:cs="David"/>
                <w:sz w:val="22"/>
                <w:szCs w:val="22"/>
                <w:rtl/>
              </w:rPr>
              <w:t>שקאקי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מהרשות הפלסטינית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רמת רחל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19:00-19:45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רמת רחל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19:45-20:30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בחדרים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בסגנון ערבי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6793C" w:rsidRPr="0090762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A6793C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A6793C" w:rsidRPr="0090762A" w:rsidRDefault="000D3F6A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בשבט</w:t>
            </w:r>
            <w:r w:rsidR="00A6793C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כושר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CE5E0F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FA729E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</w:t>
            </w:r>
            <w:r w:rsidR="0087312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לגוש עציון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9C01F0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 עם ר' מועצת אפרת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ביקור ב"עוז וגאון" ומפגש עם </w:t>
            </w: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יהודית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קצובר</w:t>
            </w:r>
            <w:proofErr w:type="spellEnd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ונדיה מטר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CE5E0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פגישה עם מנכ"ל החברה לפיתוח גוש עציון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הדסה פרומן, ארגון שורשים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12:15-13:15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לצומת זיף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מפגש עם השיח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ג'עברי</w:t>
            </w:r>
            <w:proofErr w:type="spellEnd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ביאטה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sz w:val="22"/>
                <w:szCs w:val="22"/>
                <w:rtl/>
              </w:rPr>
              <w:t>נסיעה לקריי</w:t>
            </w:r>
            <w:r w:rsidRPr="0087312C">
              <w:rPr>
                <w:rFonts w:ascii="Arial" w:hAnsi="Arial" w:cs="David" w:hint="eastAsia"/>
                <w:sz w:val="22"/>
                <w:szCs w:val="22"/>
                <w:rtl/>
              </w:rPr>
              <w:t>ת</w:t>
            </w:r>
            <w:r w:rsidRPr="0087312C">
              <w:rPr>
                <w:rFonts w:ascii="Arial" w:hAnsi="Arial" w:cs="David" w:hint="cs"/>
                <w:sz w:val="22"/>
                <w:szCs w:val="22"/>
                <w:rtl/>
              </w:rPr>
              <w:t xml:space="preserve"> ארבע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שיחה עם באשר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פארשת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לתצפית אבו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סנינה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תצפית אבו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סנינה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ומח"ט חברון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לבית רומנו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סיור בקסבה המערבית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מח"ט חברון ומר אריה קליין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17:00-17:45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8B3F90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>סיור במערת המכפלה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מח"ט חברון ומר אריה קליין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17:45-18:30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לירושלים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19:30-20:00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רמת רחל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חופשי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</w:tbl>
    <w:p w:rsidR="008B3F90" w:rsidRDefault="008B3F90">
      <w:r>
        <w:br w:type="page"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5529"/>
        <w:gridCol w:w="1559"/>
        <w:gridCol w:w="1265"/>
      </w:tblGrid>
      <w:tr w:rsidR="008B3F90" w:rsidRPr="00D35B3B" w:rsidTr="00805962">
        <w:trPr>
          <w:cantSplit/>
          <w:trHeight w:val="30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lastRenderedPageBreak/>
              <w:t>יום ה',</w:t>
            </w:r>
          </w:p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בינואר</w:t>
            </w:r>
          </w:p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בשבט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06:00-07:00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B92338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8B3F90" w:rsidRPr="00D35B3B" w:rsidTr="00805962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3B6CD3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לעיר העתיקה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16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>מפגש ושיחה עם מפקד מחוז ירושלים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ניצב דורון ידיד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"אש התורה"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בהר הבית בשתי קבוצות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10:40-11:10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B92338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 עם מנכ"ל התנועה המסורתית בישראל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יזהר הס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57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 xml:space="preserve">סיור ושיחה עם רב הכותל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הרב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רבינוביץ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4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spacing w:before="24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05962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05962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אתר כותלנו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"החברה הערבית" / ביקור במ"פ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שועפט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1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"החברה החרדית" / ביקור במאה שערים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"החברה החילונית" / מפגש עם צעירי ירושלים בבית הכרם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3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"החברה הציונית דתית" / ביקור במשפחת חלמיש עיר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4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B3F90" w:rsidTr="00805962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8B3F90">
              <w:rPr>
                <w:rFonts w:ascii="Arial" w:hAnsi="Arial" w:cs="David" w:hint="cs"/>
                <w:sz w:val="22"/>
                <w:szCs w:val="22"/>
                <w:rtl/>
              </w:rPr>
              <w:t>:00-17:00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ללטרון ופיזור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9C01F0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36718A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B3F90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Default="008B3F90" w:rsidP="008059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</w:t>
            </w:r>
            <w:r w:rsidR="0080596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C01F0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F90" w:rsidRPr="0036718A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3F6A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0AAF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05962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445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12C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B3F90"/>
    <w:rsid w:val="008B7617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1344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429"/>
    <w:rsid w:val="00BC1731"/>
    <w:rsid w:val="00BD19C2"/>
    <w:rsid w:val="00BD2E3F"/>
    <w:rsid w:val="00BD33CC"/>
    <w:rsid w:val="00BD388C"/>
    <w:rsid w:val="00BD5879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A729E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F62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B435-7E84-499D-A154-C010E9CC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10</cp:revision>
  <cp:lastPrinted>2020-01-26T07:08:00Z</cp:lastPrinted>
  <dcterms:created xsi:type="dcterms:W3CDTF">2020-01-23T06:46:00Z</dcterms:created>
  <dcterms:modified xsi:type="dcterms:W3CDTF">2020-01-26T07:10:00Z</dcterms:modified>
</cp:coreProperties>
</file>