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84" w:rsidRDefault="00192A84">
      <w:pPr>
        <w:spacing w:after="0" w:line="360" w:lineRule="auto"/>
        <w:jc w:val="center"/>
        <w:rPr>
          <w:rFonts w:ascii="David" w:eastAsia="David" w:hAnsi="David" w:cs="David"/>
          <w:color w:val="0000FF"/>
          <w:sz w:val="28"/>
          <w:rtl/>
        </w:rPr>
      </w:pPr>
    </w:p>
    <w:p w:rsidR="00192A84" w:rsidRDefault="00192A84">
      <w:pPr>
        <w:spacing w:after="0" w:line="360" w:lineRule="auto"/>
        <w:rPr>
          <w:rFonts w:ascii="David" w:eastAsia="David" w:hAnsi="David" w:cs="David"/>
          <w:color w:val="0000FF"/>
          <w:sz w:val="28"/>
        </w:rPr>
      </w:pPr>
    </w:p>
    <w:p w:rsidR="00192A84" w:rsidRDefault="00192A84">
      <w:pPr>
        <w:spacing w:after="0" w:line="360" w:lineRule="auto"/>
        <w:jc w:val="center"/>
        <w:rPr>
          <w:rFonts w:ascii="David" w:eastAsia="David" w:hAnsi="David" w:cs="David"/>
          <w:color w:val="0000FF"/>
          <w:sz w:val="28"/>
        </w:rPr>
      </w:pPr>
    </w:p>
    <w:p w:rsidR="00192A84" w:rsidRDefault="00192A84">
      <w:pPr>
        <w:spacing w:after="0" w:line="360" w:lineRule="auto"/>
        <w:jc w:val="center"/>
        <w:rPr>
          <w:rFonts w:ascii="David" w:eastAsia="David" w:hAnsi="David" w:cs="David"/>
          <w:b/>
          <w:color w:val="0000FF"/>
          <w:sz w:val="28"/>
        </w:rPr>
      </w:pPr>
    </w:p>
    <w:p w:rsidR="00192A84" w:rsidRDefault="00192A84">
      <w:pPr>
        <w:spacing w:after="0" w:line="360" w:lineRule="auto"/>
        <w:ind w:left="3446" w:hanging="3446"/>
        <w:rPr>
          <w:rFonts w:ascii="David" w:eastAsia="David" w:hAnsi="David" w:cs="David"/>
          <w:color w:val="0000FF"/>
          <w:sz w:val="28"/>
        </w:rPr>
      </w:pPr>
    </w:p>
    <w:p w:rsidR="00192A84" w:rsidRDefault="00192A84">
      <w:pPr>
        <w:spacing w:after="0" w:line="360" w:lineRule="auto"/>
        <w:rPr>
          <w:rFonts w:ascii="David" w:eastAsia="David" w:hAnsi="David" w:cs="David"/>
          <w:color w:val="0000FF"/>
          <w:sz w:val="28"/>
        </w:rPr>
      </w:pPr>
    </w:p>
    <w:p w:rsidR="00192A84" w:rsidRDefault="00192A84">
      <w:pPr>
        <w:spacing w:after="0" w:line="360" w:lineRule="auto"/>
        <w:rPr>
          <w:rFonts w:ascii="David" w:eastAsia="David" w:hAnsi="David" w:cs="David"/>
          <w:color w:val="0000FF"/>
          <w:sz w:val="28"/>
        </w:rPr>
      </w:pPr>
    </w:p>
    <w:p w:rsidR="00192A84" w:rsidRDefault="00192A84">
      <w:pPr>
        <w:spacing w:after="0" w:line="360" w:lineRule="auto"/>
        <w:rPr>
          <w:rFonts w:ascii="David" w:eastAsia="David" w:hAnsi="David" w:cs="David"/>
          <w:color w:val="0000FF"/>
          <w:sz w:val="28"/>
        </w:rPr>
      </w:pPr>
    </w:p>
    <w:p w:rsidR="00192A84" w:rsidRDefault="00192A84">
      <w:pPr>
        <w:spacing w:after="0" w:line="360" w:lineRule="auto"/>
        <w:rPr>
          <w:rFonts w:ascii="David" w:eastAsia="David" w:hAnsi="David" w:cs="David"/>
          <w:color w:val="0000FF"/>
          <w:sz w:val="28"/>
        </w:rPr>
      </w:pPr>
    </w:p>
    <w:p w:rsidR="00192A84" w:rsidRDefault="00192A84">
      <w:pPr>
        <w:spacing w:after="0" w:line="360" w:lineRule="auto"/>
        <w:rPr>
          <w:rFonts w:ascii="David" w:eastAsia="David" w:hAnsi="David" w:cs="David"/>
          <w:color w:val="0000FF"/>
          <w:sz w:val="28"/>
        </w:rPr>
      </w:pPr>
    </w:p>
    <w:p w:rsidR="00192A84" w:rsidRDefault="00192A84">
      <w:pPr>
        <w:spacing w:after="0" w:line="360" w:lineRule="auto"/>
        <w:rPr>
          <w:rFonts w:ascii="David" w:eastAsia="David" w:hAnsi="David" w:cs="David"/>
          <w:color w:val="0000FF"/>
          <w:sz w:val="28"/>
        </w:rPr>
      </w:pPr>
    </w:p>
    <w:p w:rsidR="00192A84" w:rsidRDefault="00076973">
      <w:pPr>
        <w:spacing w:after="0" w:line="360" w:lineRule="auto"/>
        <w:jc w:val="center"/>
        <w:rPr>
          <w:rFonts w:ascii="David" w:eastAsia="David" w:hAnsi="David" w:cs="David"/>
          <w:b/>
          <w:color w:val="0000FF"/>
          <w:sz w:val="52"/>
        </w:rPr>
      </w:pPr>
      <w:r>
        <w:rPr>
          <w:rFonts w:ascii="David" w:eastAsia="David" w:hAnsi="David" w:cs="David" w:hint="cs"/>
          <w:b/>
          <w:bCs/>
          <w:color w:val="0000FF"/>
          <w:sz w:val="52"/>
          <w:szCs w:val="52"/>
          <w:rtl/>
        </w:rPr>
        <w:t>סיור משטרה</w:t>
      </w:r>
    </w:p>
    <w:p w:rsidR="00192A84" w:rsidRDefault="00192A84">
      <w:pPr>
        <w:spacing w:after="0" w:line="360" w:lineRule="auto"/>
        <w:jc w:val="center"/>
        <w:rPr>
          <w:rFonts w:ascii="David" w:eastAsia="David" w:hAnsi="David" w:cs="David"/>
          <w:b/>
          <w:color w:val="0000FF"/>
          <w:sz w:val="52"/>
        </w:rPr>
      </w:pPr>
    </w:p>
    <w:p w:rsidR="00192A84" w:rsidRDefault="00192A84">
      <w:pPr>
        <w:spacing w:after="0" w:line="360" w:lineRule="auto"/>
        <w:jc w:val="center"/>
        <w:rPr>
          <w:rFonts w:ascii="David" w:eastAsia="David" w:hAnsi="David" w:cs="David"/>
          <w:b/>
          <w:color w:val="0000FF"/>
          <w:sz w:val="28"/>
        </w:rPr>
      </w:pPr>
    </w:p>
    <w:p w:rsidR="00192A84" w:rsidRDefault="00192A84">
      <w:pPr>
        <w:spacing w:after="0" w:line="360" w:lineRule="auto"/>
        <w:rPr>
          <w:rFonts w:ascii="David" w:eastAsia="David" w:hAnsi="David" w:cs="David"/>
          <w:color w:val="0000FF"/>
          <w:sz w:val="28"/>
        </w:rPr>
      </w:pPr>
    </w:p>
    <w:p w:rsidR="00192A84" w:rsidRDefault="00192A84">
      <w:pPr>
        <w:spacing w:after="0" w:line="360" w:lineRule="auto"/>
        <w:rPr>
          <w:rFonts w:ascii="David" w:eastAsia="David" w:hAnsi="David" w:cs="David"/>
          <w:color w:val="0000FF"/>
          <w:sz w:val="28"/>
        </w:rPr>
      </w:pPr>
    </w:p>
    <w:p w:rsidR="00192A84" w:rsidRDefault="00192A84">
      <w:pPr>
        <w:spacing w:after="0" w:line="360" w:lineRule="auto"/>
        <w:rPr>
          <w:rFonts w:ascii="David" w:eastAsia="David" w:hAnsi="David" w:cs="David"/>
          <w:color w:val="0000FF"/>
          <w:sz w:val="28"/>
        </w:rPr>
      </w:pPr>
    </w:p>
    <w:p w:rsidR="00192A84" w:rsidRDefault="00192A84">
      <w:pPr>
        <w:spacing w:after="0" w:line="360" w:lineRule="auto"/>
        <w:rPr>
          <w:rFonts w:ascii="David" w:eastAsia="David" w:hAnsi="David" w:cs="David"/>
          <w:color w:val="0000FF"/>
          <w:sz w:val="28"/>
        </w:rPr>
      </w:pPr>
    </w:p>
    <w:p w:rsidR="00192A84" w:rsidRPr="006B2D92" w:rsidRDefault="00192A84">
      <w:pPr>
        <w:spacing w:after="0" w:line="360" w:lineRule="auto"/>
        <w:rPr>
          <w:rFonts w:ascii="David" w:eastAsia="David" w:hAnsi="David" w:cs="David"/>
          <w:sz w:val="28"/>
        </w:rPr>
      </w:pPr>
    </w:p>
    <w:p w:rsidR="00192A84" w:rsidRDefault="00D96E8D">
      <w:pPr>
        <w:spacing w:after="0" w:line="360" w:lineRule="auto"/>
        <w:rPr>
          <w:rFonts w:ascii="David" w:eastAsia="David" w:hAnsi="David" w:cs="David"/>
          <w:sz w:val="28"/>
        </w:rPr>
      </w:pPr>
      <w:r>
        <w:rPr>
          <w:rFonts w:ascii="David" w:eastAsia="David" w:hAnsi="David" w:cs="David"/>
          <w:sz w:val="28"/>
        </w:rPr>
        <w:t xml:space="preserve">                </w:t>
      </w:r>
    </w:p>
    <w:p w:rsidR="00192A84" w:rsidRDefault="00192A84">
      <w:pPr>
        <w:spacing w:after="0" w:line="360" w:lineRule="auto"/>
        <w:jc w:val="center"/>
        <w:rPr>
          <w:rFonts w:ascii="David" w:eastAsia="David" w:hAnsi="David" w:cs="David"/>
          <w:b/>
          <w:sz w:val="28"/>
        </w:rPr>
      </w:pPr>
    </w:p>
    <w:p w:rsidR="00192A84" w:rsidRDefault="00192A84" w:rsidP="00332065">
      <w:pPr>
        <w:spacing w:after="0" w:line="360" w:lineRule="auto"/>
        <w:jc w:val="center"/>
        <w:rPr>
          <w:rFonts w:ascii="David" w:eastAsia="David" w:hAnsi="David" w:cs="David"/>
          <w:b/>
          <w:sz w:val="28"/>
          <w:rtl/>
        </w:rPr>
      </w:pPr>
      <w:r>
        <w:object w:dxaOrig="20" w:dyaOrig="20">
          <v:rect id="rectole0000000004" o:spid="_x0000_i1025" style="width:1.8pt;height:1.8pt" o:ole="" o:preferrelative="t" stroked="f">
            <v:imagedata r:id="rId5" o:title=""/>
          </v:rect>
          <o:OLEObject Type="Embed" ProgID="StaticMetafile" ShapeID="rectole0000000004" DrawAspect="Content" ObjectID="_1609577093" r:id="rId6"/>
        </w:object>
      </w:r>
    </w:p>
    <w:p w:rsidR="00192A84" w:rsidRDefault="00192A84">
      <w:pPr>
        <w:spacing w:after="0" w:line="360" w:lineRule="auto"/>
        <w:jc w:val="center"/>
        <w:rPr>
          <w:rFonts w:ascii="David" w:eastAsia="David" w:hAnsi="David" w:cs="David"/>
          <w:b/>
          <w:sz w:val="28"/>
        </w:rPr>
      </w:pPr>
    </w:p>
    <w:p w:rsidR="00595E52" w:rsidRDefault="00595E52">
      <w:pPr>
        <w:keepNext/>
        <w:spacing w:after="0" w:line="360" w:lineRule="auto"/>
        <w:jc w:val="center"/>
        <w:rPr>
          <w:rFonts w:ascii="David" w:eastAsia="David" w:hAnsi="David" w:cs="David"/>
          <w:b/>
          <w:bCs/>
          <w:sz w:val="28"/>
          <w:szCs w:val="28"/>
          <w:rtl/>
        </w:rPr>
      </w:pPr>
    </w:p>
    <w:p w:rsidR="00595E52" w:rsidRDefault="00595E52">
      <w:pPr>
        <w:keepNext/>
        <w:spacing w:after="0" w:line="360" w:lineRule="auto"/>
        <w:jc w:val="center"/>
        <w:rPr>
          <w:rFonts w:ascii="David" w:eastAsia="David" w:hAnsi="David" w:cs="David"/>
          <w:b/>
          <w:bCs/>
          <w:sz w:val="28"/>
          <w:szCs w:val="28"/>
          <w:rtl/>
        </w:rPr>
      </w:pPr>
    </w:p>
    <w:p w:rsidR="00595E52" w:rsidRDefault="00595E52">
      <w:pPr>
        <w:keepNext/>
        <w:spacing w:after="0" w:line="360" w:lineRule="auto"/>
        <w:jc w:val="center"/>
        <w:rPr>
          <w:rFonts w:ascii="David" w:eastAsia="David" w:hAnsi="David" w:cs="David"/>
          <w:b/>
          <w:bCs/>
          <w:sz w:val="28"/>
          <w:szCs w:val="28"/>
          <w:rtl/>
        </w:rPr>
      </w:pPr>
    </w:p>
    <w:p w:rsidR="00595E52" w:rsidRDefault="00595E52">
      <w:pPr>
        <w:keepNext/>
        <w:spacing w:after="0" w:line="360" w:lineRule="auto"/>
        <w:jc w:val="center"/>
        <w:rPr>
          <w:rFonts w:ascii="David" w:eastAsia="David" w:hAnsi="David" w:cs="David"/>
          <w:b/>
          <w:bCs/>
          <w:sz w:val="28"/>
          <w:szCs w:val="28"/>
          <w:rtl/>
        </w:rPr>
      </w:pPr>
    </w:p>
    <w:p w:rsidR="00595E52" w:rsidRDefault="00595E52">
      <w:pPr>
        <w:keepNext/>
        <w:spacing w:after="0" w:line="360" w:lineRule="auto"/>
        <w:jc w:val="center"/>
        <w:rPr>
          <w:rFonts w:ascii="David" w:eastAsia="David" w:hAnsi="David" w:cs="David"/>
          <w:b/>
          <w:bCs/>
          <w:sz w:val="28"/>
          <w:szCs w:val="28"/>
          <w:rtl/>
        </w:rPr>
      </w:pPr>
    </w:p>
    <w:p w:rsidR="00595E52" w:rsidRDefault="00595E52">
      <w:pPr>
        <w:keepNext/>
        <w:spacing w:after="0" w:line="360" w:lineRule="auto"/>
        <w:jc w:val="center"/>
        <w:rPr>
          <w:rFonts w:ascii="David" w:eastAsia="David" w:hAnsi="David" w:cs="David"/>
          <w:b/>
          <w:bCs/>
          <w:sz w:val="28"/>
          <w:szCs w:val="28"/>
          <w:rtl/>
        </w:rPr>
      </w:pPr>
    </w:p>
    <w:p w:rsidR="00595E52" w:rsidRDefault="00595E52">
      <w:pPr>
        <w:keepNext/>
        <w:spacing w:after="0" w:line="360" w:lineRule="auto"/>
        <w:jc w:val="center"/>
        <w:rPr>
          <w:rFonts w:ascii="David" w:eastAsia="David" w:hAnsi="David" w:cs="David"/>
          <w:b/>
          <w:bCs/>
          <w:sz w:val="28"/>
          <w:szCs w:val="28"/>
          <w:rtl/>
        </w:rPr>
      </w:pPr>
    </w:p>
    <w:p w:rsidR="00595E52" w:rsidRDefault="00595E52">
      <w:pPr>
        <w:keepNext/>
        <w:spacing w:after="0" w:line="360" w:lineRule="auto"/>
        <w:jc w:val="center"/>
        <w:rPr>
          <w:rFonts w:ascii="David" w:eastAsia="David" w:hAnsi="David" w:cs="David"/>
          <w:b/>
          <w:bCs/>
          <w:sz w:val="28"/>
          <w:szCs w:val="28"/>
          <w:rtl/>
        </w:rPr>
      </w:pPr>
    </w:p>
    <w:p w:rsidR="00595E52" w:rsidRDefault="00595E52">
      <w:pPr>
        <w:keepNext/>
        <w:spacing w:after="0" w:line="360" w:lineRule="auto"/>
        <w:jc w:val="center"/>
        <w:rPr>
          <w:rFonts w:ascii="David" w:eastAsia="David" w:hAnsi="David" w:cs="David"/>
          <w:b/>
          <w:bCs/>
          <w:sz w:val="28"/>
          <w:szCs w:val="28"/>
          <w:rtl/>
        </w:rPr>
      </w:pPr>
    </w:p>
    <w:p w:rsidR="00595E52" w:rsidRDefault="00595E52">
      <w:pPr>
        <w:keepNext/>
        <w:spacing w:after="0" w:line="360" w:lineRule="auto"/>
        <w:jc w:val="center"/>
        <w:rPr>
          <w:rFonts w:ascii="David" w:eastAsia="David" w:hAnsi="David" w:cs="David"/>
          <w:b/>
          <w:bCs/>
          <w:sz w:val="28"/>
          <w:szCs w:val="28"/>
          <w:rtl/>
        </w:rPr>
      </w:pPr>
    </w:p>
    <w:p w:rsidR="00595E52" w:rsidRDefault="00595E52">
      <w:pPr>
        <w:keepNext/>
        <w:spacing w:after="0" w:line="360" w:lineRule="auto"/>
        <w:jc w:val="center"/>
        <w:rPr>
          <w:rFonts w:ascii="David" w:eastAsia="David" w:hAnsi="David" w:cs="David"/>
          <w:b/>
          <w:bCs/>
          <w:sz w:val="28"/>
          <w:szCs w:val="28"/>
          <w:rtl/>
        </w:rPr>
      </w:pPr>
    </w:p>
    <w:p w:rsidR="00192A84" w:rsidRDefault="00D96E8D">
      <w:pPr>
        <w:keepNext/>
        <w:spacing w:after="0" w:line="360" w:lineRule="auto"/>
        <w:jc w:val="center"/>
        <w:rPr>
          <w:rFonts w:ascii="David" w:eastAsia="David" w:hAnsi="David" w:cs="David"/>
          <w:b/>
          <w:sz w:val="28"/>
        </w:rPr>
      </w:pPr>
      <w:r>
        <w:rPr>
          <w:rFonts w:ascii="David" w:eastAsia="David" w:hAnsi="David" w:cs="David"/>
          <w:b/>
          <w:bCs/>
          <w:sz w:val="28"/>
          <w:szCs w:val="28"/>
          <w:rtl/>
        </w:rPr>
        <w:t>‏‏</w:t>
      </w:r>
    </w:p>
    <w:p w:rsidR="00192A84" w:rsidRDefault="00192A84">
      <w:pPr>
        <w:spacing w:after="0" w:line="360" w:lineRule="auto"/>
        <w:rPr>
          <w:rFonts w:ascii="David" w:eastAsia="David" w:hAnsi="David" w:cs="David"/>
          <w:sz w:val="28"/>
        </w:rPr>
      </w:pPr>
    </w:p>
    <w:p w:rsidR="003D1D0E" w:rsidRDefault="003D1D0E" w:rsidP="00A26051">
      <w:pPr>
        <w:spacing w:after="0" w:line="360" w:lineRule="auto"/>
        <w:jc w:val="center"/>
        <w:rPr>
          <w:rFonts w:ascii="David" w:eastAsia="David" w:hAnsi="David" w:cs="David"/>
          <w:b/>
          <w:bCs/>
          <w:color w:val="004DBB"/>
          <w:sz w:val="28"/>
          <w:szCs w:val="28"/>
          <w:u w:val="single"/>
          <w:rtl/>
        </w:rPr>
      </w:pPr>
    </w:p>
    <w:p w:rsidR="003D1D0E" w:rsidRDefault="003D1D0E" w:rsidP="00A26051">
      <w:pPr>
        <w:spacing w:after="0" w:line="360" w:lineRule="auto"/>
        <w:jc w:val="center"/>
        <w:rPr>
          <w:rFonts w:ascii="David" w:eastAsia="David" w:hAnsi="David" w:cs="David"/>
          <w:b/>
          <w:bCs/>
          <w:color w:val="004DBB"/>
          <w:sz w:val="28"/>
          <w:szCs w:val="28"/>
          <w:u w:val="single"/>
          <w:rtl/>
        </w:rPr>
      </w:pPr>
    </w:p>
    <w:p w:rsidR="00192A84" w:rsidRDefault="00142C01" w:rsidP="00A26051">
      <w:pPr>
        <w:spacing w:after="0" w:line="360" w:lineRule="auto"/>
        <w:jc w:val="center"/>
        <w:rPr>
          <w:rFonts w:ascii="David" w:eastAsia="David" w:hAnsi="David" w:cs="David"/>
          <w:sz w:val="28"/>
          <w:u w:val="single"/>
          <w:rtl/>
        </w:rPr>
      </w:pPr>
      <w:r>
        <w:rPr>
          <w:rFonts w:ascii="David" w:eastAsia="David" w:hAnsi="David" w:cs="David" w:hint="cs"/>
          <w:b/>
          <w:bCs/>
          <w:color w:val="004DBB"/>
          <w:sz w:val="28"/>
          <w:szCs w:val="28"/>
          <w:u w:val="single"/>
          <w:rtl/>
        </w:rPr>
        <w:lastRenderedPageBreak/>
        <w:t>סיור משטרה</w:t>
      </w:r>
    </w:p>
    <w:p w:rsidR="004677D9" w:rsidRDefault="004677D9" w:rsidP="004677D9">
      <w:pPr>
        <w:spacing w:after="0" w:line="360" w:lineRule="auto"/>
        <w:jc w:val="center"/>
        <w:rPr>
          <w:rFonts w:ascii="David" w:eastAsia="David" w:hAnsi="David" w:cs="David"/>
          <w:sz w:val="28"/>
          <w:u w:val="single"/>
        </w:rPr>
      </w:pPr>
    </w:p>
    <w:p w:rsidR="004677D9" w:rsidRPr="004677D9" w:rsidRDefault="00A26051" w:rsidP="00142C01">
      <w:pPr>
        <w:numPr>
          <w:ilvl w:val="0"/>
          <w:numId w:val="1"/>
        </w:numPr>
        <w:spacing w:after="0" w:line="360" w:lineRule="auto"/>
        <w:ind w:left="720" w:hanging="360"/>
        <w:rPr>
          <w:rFonts w:ascii="David" w:eastAsia="David" w:hAnsi="David" w:cs="David"/>
          <w:sz w:val="28"/>
        </w:rPr>
      </w:pPr>
      <w:r>
        <w:rPr>
          <w:rFonts w:ascii="David" w:eastAsia="David" w:hAnsi="David" w:cs="David"/>
          <w:sz w:val="28"/>
          <w:szCs w:val="28"/>
          <w:rtl/>
        </w:rPr>
        <w:t>בתארי</w:t>
      </w:r>
      <w:r>
        <w:rPr>
          <w:rFonts w:ascii="David" w:eastAsia="David" w:hAnsi="David" w:cs="David" w:hint="cs"/>
          <w:sz w:val="28"/>
          <w:szCs w:val="28"/>
          <w:rtl/>
        </w:rPr>
        <w:t xml:space="preserve">ך ה </w:t>
      </w:r>
      <w:r w:rsidR="00076973">
        <w:rPr>
          <w:rFonts w:ascii="David" w:eastAsia="David" w:hAnsi="David" w:cs="David" w:hint="cs"/>
          <w:sz w:val="28"/>
          <w:szCs w:val="28"/>
          <w:rtl/>
        </w:rPr>
        <w:t>15.4.19</w:t>
      </w:r>
      <w:r>
        <w:rPr>
          <w:rFonts w:ascii="David" w:eastAsia="David" w:hAnsi="David" w:cs="David" w:hint="cs"/>
          <w:sz w:val="28"/>
          <w:szCs w:val="28"/>
          <w:rtl/>
        </w:rPr>
        <w:t xml:space="preserve"> </w:t>
      </w:r>
      <w:r w:rsidR="006B2D92" w:rsidRPr="004677D9">
        <w:rPr>
          <w:rFonts w:ascii="David" w:eastAsia="David" w:hAnsi="David" w:cs="David" w:hint="cs"/>
          <w:sz w:val="28"/>
          <w:szCs w:val="28"/>
          <w:rtl/>
        </w:rPr>
        <w:t xml:space="preserve"> </w:t>
      </w:r>
      <w:r w:rsidR="00EF4A4C" w:rsidRPr="004677D9">
        <w:rPr>
          <w:rFonts w:ascii="David" w:eastAsia="David" w:hAnsi="David" w:cs="David" w:hint="cs"/>
          <w:sz w:val="28"/>
          <w:rtl/>
        </w:rPr>
        <w:t xml:space="preserve"> </w:t>
      </w:r>
      <w:r w:rsidR="00D96E8D" w:rsidRPr="004677D9">
        <w:rPr>
          <w:rFonts w:ascii="David" w:eastAsia="David" w:hAnsi="David" w:cs="David"/>
          <w:sz w:val="28"/>
        </w:rPr>
        <w:t xml:space="preserve"> </w:t>
      </w:r>
      <w:r w:rsidR="00D96E8D" w:rsidRPr="004677D9">
        <w:rPr>
          <w:rFonts w:ascii="David" w:eastAsia="David" w:hAnsi="David" w:cs="David"/>
          <w:sz w:val="28"/>
          <w:szCs w:val="28"/>
          <w:rtl/>
        </w:rPr>
        <w:t>יתקיים</w:t>
      </w:r>
      <w:r w:rsidR="00D96E8D" w:rsidRPr="004677D9">
        <w:rPr>
          <w:rFonts w:ascii="David" w:eastAsia="David" w:hAnsi="David" w:cs="David"/>
          <w:sz w:val="28"/>
        </w:rPr>
        <w:t xml:space="preserve">  </w:t>
      </w:r>
      <w:r w:rsidR="00142C01">
        <w:rPr>
          <w:rFonts w:ascii="David" w:eastAsia="David" w:hAnsi="David" w:cs="David" w:hint="cs"/>
          <w:sz w:val="28"/>
          <w:szCs w:val="28"/>
          <w:rtl/>
        </w:rPr>
        <w:t>סיור משטרה</w:t>
      </w:r>
      <w:r>
        <w:rPr>
          <w:rFonts w:ascii="David" w:eastAsia="David" w:hAnsi="David" w:cs="David" w:hint="cs"/>
          <w:sz w:val="28"/>
          <w:szCs w:val="28"/>
          <w:rtl/>
        </w:rPr>
        <w:t xml:space="preserve"> למשתתפי </w:t>
      </w:r>
      <w:proofErr w:type="spellStart"/>
      <w:r>
        <w:rPr>
          <w:rFonts w:ascii="David" w:eastAsia="David" w:hAnsi="David" w:cs="David" w:hint="cs"/>
          <w:sz w:val="28"/>
          <w:szCs w:val="28"/>
          <w:rtl/>
        </w:rPr>
        <w:t>מב"ל</w:t>
      </w:r>
      <w:proofErr w:type="spellEnd"/>
      <w:r>
        <w:rPr>
          <w:rFonts w:ascii="David" w:eastAsia="David" w:hAnsi="David" w:cs="David" w:hint="cs"/>
          <w:sz w:val="28"/>
          <w:szCs w:val="28"/>
          <w:rtl/>
        </w:rPr>
        <w:t xml:space="preserve"> מחזור מ"ו. </w:t>
      </w:r>
    </w:p>
    <w:p w:rsidR="00192A84" w:rsidRDefault="00142C01" w:rsidP="00142C01">
      <w:pPr>
        <w:numPr>
          <w:ilvl w:val="0"/>
          <w:numId w:val="1"/>
        </w:numPr>
        <w:spacing w:after="0" w:line="360" w:lineRule="auto"/>
        <w:ind w:left="720" w:hanging="360"/>
        <w:rPr>
          <w:rFonts w:ascii="David" w:eastAsia="David" w:hAnsi="David" w:cs="David"/>
          <w:sz w:val="28"/>
        </w:rPr>
      </w:pPr>
      <w:r>
        <w:rPr>
          <w:rFonts w:ascii="David" w:eastAsia="David" w:hAnsi="David" w:cs="David" w:hint="cs"/>
          <w:sz w:val="28"/>
          <w:szCs w:val="28"/>
          <w:rtl/>
        </w:rPr>
        <w:t xml:space="preserve">סיור זה </w:t>
      </w:r>
      <w:r w:rsidR="004677D9" w:rsidRPr="004677D9">
        <w:rPr>
          <w:rFonts w:ascii="David" w:eastAsia="David" w:hAnsi="David" w:cs="David" w:hint="cs"/>
          <w:sz w:val="28"/>
          <w:szCs w:val="28"/>
          <w:rtl/>
        </w:rPr>
        <w:t xml:space="preserve">הינו חלק </w:t>
      </w:r>
      <w:r>
        <w:rPr>
          <w:rFonts w:ascii="David" w:eastAsia="David" w:hAnsi="David" w:cs="David" w:hint="cs"/>
          <w:sz w:val="28"/>
          <w:szCs w:val="28"/>
          <w:rtl/>
        </w:rPr>
        <w:t xml:space="preserve">מחקירה ולמידה של מחזור מ"ו בנתיבי ומרכיבי </w:t>
      </w:r>
      <w:r w:rsidR="00486496">
        <w:rPr>
          <w:rFonts w:ascii="David" w:eastAsia="David" w:hAnsi="David" w:cs="David" w:hint="cs"/>
          <w:sz w:val="28"/>
          <w:szCs w:val="28"/>
          <w:rtl/>
        </w:rPr>
        <w:t>הביטחו</w:t>
      </w:r>
      <w:r w:rsidR="00486496">
        <w:rPr>
          <w:rFonts w:ascii="David" w:eastAsia="David" w:hAnsi="David" w:cs="David" w:hint="eastAsia"/>
          <w:sz w:val="28"/>
          <w:szCs w:val="28"/>
          <w:rtl/>
        </w:rPr>
        <w:t>ן</w:t>
      </w:r>
      <w:r>
        <w:rPr>
          <w:rFonts w:ascii="David" w:eastAsia="David" w:hAnsi="David" w:cs="David" w:hint="cs"/>
          <w:sz w:val="28"/>
          <w:szCs w:val="28"/>
          <w:rtl/>
        </w:rPr>
        <w:t xml:space="preserve"> הלאומי של מדינת ישראל</w:t>
      </w:r>
      <w:r w:rsidR="00A26051">
        <w:rPr>
          <w:rFonts w:ascii="David" w:eastAsia="David" w:hAnsi="David" w:cs="David" w:hint="cs"/>
          <w:sz w:val="28"/>
          <w:szCs w:val="28"/>
          <w:rtl/>
        </w:rPr>
        <w:t>.</w:t>
      </w:r>
    </w:p>
    <w:p w:rsidR="00142C01" w:rsidRPr="00FB1CAB" w:rsidRDefault="00486496" w:rsidP="00115C0E">
      <w:pPr>
        <w:numPr>
          <w:ilvl w:val="0"/>
          <w:numId w:val="1"/>
        </w:numPr>
        <w:spacing w:after="0" w:line="360" w:lineRule="auto"/>
        <w:ind w:left="720" w:hanging="360"/>
        <w:rPr>
          <w:rFonts w:ascii="David" w:eastAsia="David" w:hAnsi="David" w:cs="David"/>
          <w:sz w:val="28"/>
        </w:rPr>
      </w:pPr>
      <w:r w:rsidRPr="00FB1CAB">
        <w:rPr>
          <w:rFonts w:ascii="David" w:eastAsia="David" w:hAnsi="David" w:cs="David" w:hint="cs"/>
          <w:sz w:val="28"/>
          <w:szCs w:val="28"/>
          <w:rtl/>
        </w:rPr>
        <w:t>סיור זה יתמקד בתפקידה של משטרת ישראל בביטחו</w:t>
      </w:r>
      <w:r w:rsidRPr="00FB1CAB">
        <w:rPr>
          <w:rFonts w:ascii="David" w:eastAsia="David" w:hAnsi="David" w:cs="David" w:hint="eastAsia"/>
          <w:sz w:val="28"/>
          <w:szCs w:val="28"/>
          <w:rtl/>
        </w:rPr>
        <w:t>ן</w:t>
      </w:r>
      <w:r w:rsidR="00FB1CAB" w:rsidRPr="00FB1CAB">
        <w:rPr>
          <w:rFonts w:ascii="David" w:eastAsia="David" w:hAnsi="David" w:cs="David" w:hint="cs"/>
          <w:sz w:val="28"/>
          <w:szCs w:val="28"/>
          <w:rtl/>
        </w:rPr>
        <w:t xml:space="preserve"> הלאומי ויכלול בחינה של היבטים כלכליים, אסטרטגיים, חברתיים ואחרים.</w:t>
      </w:r>
    </w:p>
    <w:p w:rsidR="00192A84" w:rsidRDefault="00FB1CAB" w:rsidP="00FB1CAB">
      <w:pPr>
        <w:numPr>
          <w:ilvl w:val="0"/>
          <w:numId w:val="1"/>
        </w:numPr>
        <w:spacing w:after="0" w:line="360" w:lineRule="auto"/>
        <w:ind w:left="720" w:hanging="360"/>
        <w:rPr>
          <w:rFonts w:ascii="David" w:eastAsia="David" w:hAnsi="David" w:cs="David"/>
          <w:sz w:val="28"/>
        </w:rPr>
      </w:pPr>
      <w:r>
        <w:rPr>
          <w:rFonts w:ascii="David" w:eastAsia="David" w:hAnsi="David" w:cs="David" w:hint="cs"/>
          <w:sz w:val="28"/>
          <w:szCs w:val="28"/>
          <w:rtl/>
        </w:rPr>
        <w:t>הסיור אינו מנסה לכסות את כל פועלה של משטרת ישראל ואינו מתיימר להציג את מורכבות ההתמודדות המשטרתית כולה. מטבע הדברים, נמקד את הסיור במכללה בבית שמש ובמתקן היחידות המיוחדות של משטרת ישראל, וננסה לגעת במגוון נושאים הקשורים במשטרת ישראל.</w:t>
      </w:r>
    </w:p>
    <w:p w:rsidR="008D1A5B" w:rsidRPr="008D1A5B" w:rsidRDefault="008D1A5B" w:rsidP="005D076A">
      <w:pPr>
        <w:spacing w:after="0" w:line="360" w:lineRule="auto"/>
        <w:ind w:left="720"/>
        <w:rPr>
          <w:rFonts w:ascii="David" w:eastAsia="David" w:hAnsi="David" w:cs="David"/>
          <w:b/>
          <w:bCs/>
          <w:sz w:val="28"/>
          <w:szCs w:val="28"/>
          <w:u w:val="single"/>
          <w:rtl/>
        </w:rPr>
      </w:pPr>
      <w:r w:rsidRPr="008D1A5B">
        <w:rPr>
          <w:rFonts w:ascii="David" w:eastAsia="David" w:hAnsi="David" w:cs="David" w:hint="cs"/>
          <w:b/>
          <w:bCs/>
          <w:sz w:val="28"/>
          <w:szCs w:val="28"/>
          <w:u w:val="single"/>
          <w:rtl/>
        </w:rPr>
        <w:t>המטרה</w:t>
      </w:r>
    </w:p>
    <w:p w:rsidR="008D1A5B" w:rsidRPr="008D1A5B" w:rsidRDefault="004677D9" w:rsidP="00FB1CAB">
      <w:pPr>
        <w:spacing w:after="0" w:line="360" w:lineRule="auto"/>
        <w:ind w:left="720"/>
        <w:rPr>
          <w:rFonts w:ascii="David" w:eastAsia="David" w:hAnsi="David" w:cs="David"/>
          <w:sz w:val="28"/>
          <w:szCs w:val="28"/>
          <w:rtl/>
        </w:rPr>
      </w:pPr>
      <w:r>
        <w:rPr>
          <w:rFonts w:ascii="David" w:eastAsia="David" w:hAnsi="David" w:cs="David" w:hint="cs"/>
          <w:sz w:val="28"/>
          <w:szCs w:val="28"/>
          <w:rtl/>
        </w:rPr>
        <w:t xml:space="preserve">העמקת הידע והשיח </w:t>
      </w:r>
      <w:r w:rsidR="00FB1CAB">
        <w:rPr>
          <w:rFonts w:ascii="David" w:eastAsia="David" w:hAnsi="David" w:cs="David" w:hint="cs"/>
          <w:sz w:val="28"/>
          <w:szCs w:val="28"/>
          <w:rtl/>
        </w:rPr>
        <w:t>אודות משטרת ישראל, תפקידה, מורכבות השירות בה, יחסי הגומלין בינה לבין החברה והמדינה והיותה חלק מהב</w:t>
      </w:r>
      <w:r w:rsidR="00A26051">
        <w:rPr>
          <w:rFonts w:ascii="David" w:eastAsia="David" w:hAnsi="David" w:cs="David" w:hint="cs"/>
          <w:sz w:val="28"/>
          <w:szCs w:val="28"/>
          <w:rtl/>
        </w:rPr>
        <w:t xml:space="preserve">יטחון הלאומי של מדינת ישראל. </w:t>
      </w:r>
    </w:p>
    <w:p w:rsidR="00192A84" w:rsidRDefault="00D96E8D" w:rsidP="00B740F5">
      <w:pPr>
        <w:spacing w:after="0" w:line="360" w:lineRule="auto"/>
        <w:ind w:left="360"/>
        <w:rPr>
          <w:rFonts w:ascii="David" w:eastAsia="David" w:hAnsi="David" w:cs="David"/>
          <w:b/>
          <w:sz w:val="28"/>
          <w:u w:val="single"/>
          <w:rtl/>
        </w:rPr>
      </w:pPr>
      <w:r>
        <w:rPr>
          <w:rFonts w:ascii="David" w:eastAsia="David" w:hAnsi="David" w:cs="David"/>
          <w:sz w:val="28"/>
        </w:rPr>
        <w:t xml:space="preserve">     </w:t>
      </w:r>
      <w:r>
        <w:rPr>
          <w:rFonts w:ascii="David" w:eastAsia="David" w:hAnsi="David" w:cs="David"/>
          <w:b/>
          <w:bCs/>
          <w:sz w:val="28"/>
          <w:szCs w:val="28"/>
          <w:u w:val="single"/>
          <w:rtl/>
        </w:rPr>
        <w:t>תכנית</w:t>
      </w:r>
      <w:r>
        <w:rPr>
          <w:rFonts w:ascii="David" w:eastAsia="David" w:hAnsi="David" w:cs="David"/>
          <w:b/>
          <w:sz w:val="28"/>
          <w:u w:val="single"/>
        </w:rPr>
        <w:t xml:space="preserve"> </w:t>
      </w:r>
    </w:p>
    <w:tbl>
      <w:tblPr>
        <w:bidiVisual/>
        <w:tblW w:w="0" w:type="auto"/>
        <w:tblInd w:w="358" w:type="dxa"/>
        <w:tblCellMar>
          <w:left w:w="10" w:type="dxa"/>
          <w:right w:w="10" w:type="dxa"/>
        </w:tblCellMar>
        <w:tblLook w:val="0000" w:firstRow="0" w:lastRow="0" w:firstColumn="0" w:lastColumn="0" w:noHBand="0" w:noVBand="0"/>
      </w:tblPr>
      <w:tblGrid>
        <w:gridCol w:w="1713"/>
        <w:gridCol w:w="3543"/>
        <w:gridCol w:w="2682"/>
      </w:tblGrid>
      <w:tr w:rsidR="00192A84" w:rsidTr="00A26051">
        <w:trPr>
          <w:trHeight w:val="470"/>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A84" w:rsidRDefault="00D96E8D">
            <w:pPr>
              <w:spacing w:after="0" w:line="240" w:lineRule="auto"/>
              <w:jc w:val="center"/>
            </w:pPr>
            <w:r>
              <w:rPr>
                <w:rFonts w:ascii="David" w:eastAsia="David" w:hAnsi="David" w:cs="David"/>
                <w:b/>
                <w:bCs/>
                <w:sz w:val="28"/>
                <w:szCs w:val="28"/>
                <w:rtl/>
              </w:rPr>
              <w:t>שעה</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A84" w:rsidRPr="005B579C" w:rsidRDefault="00D96E8D" w:rsidP="005B579C">
            <w:pPr>
              <w:spacing w:after="0" w:line="240" w:lineRule="auto"/>
              <w:jc w:val="center"/>
              <w:rPr>
                <w:rFonts w:ascii="David" w:eastAsia="David" w:hAnsi="David" w:cs="David"/>
                <w:b/>
                <w:sz w:val="28"/>
              </w:rPr>
            </w:pPr>
            <w:r>
              <w:rPr>
                <w:rFonts w:ascii="David" w:eastAsia="David" w:hAnsi="David" w:cs="David"/>
                <w:b/>
                <w:bCs/>
                <w:sz w:val="28"/>
                <w:szCs w:val="28"/>
                <w:rtl/>
              </w:rPr>
              <w:t>נושא</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A84" w:rsidRDefault="00D96E8D">
            <w:pPr>
              <w:spacing w:after="0" w:line="240" w:lineRule="auto"/>
              <w:jc w:val="center"/>
            </w:pPr>
            <w:r>
              <w:rPr>
                <w:rFonts w:ascii="David" w:eastAsia="David" w:hAnsi="David" w:cs="David"/>
                <w:b/>
                <w:bCs/>
                <w:sz w:val="28"/>
                <w:szCs w:val="28"/>
                <w:rtl/>
              </w:rPr>
              <w:t>המרצה</w:t>
            </w:r>
          </w:p>
        </w:tc>
      </w:tr>
      <w:tr w:rsidR="00192A84" w:rsidTr="00A26051">
        <w:trPr>
          <w:trHeight w:val="413"/>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A84" w:rsidRPr="00FB1CAB" w:rsidRDefault="00FB1CAB" w:rsidP="00A26051">
            <w:pPr>
              <w:spacing w:after="0" w:line="240" w:lineRule="auto"/>
              <w:rPr>
                <w:rFonts w:ascii="David" w:eastAsia="David" w:hAnsi="David" w:cs="David"/>
                <w:sz w:val="24"/>
                <w:szCs w:val="24"/>
              </w:rPr>
            </w:pPr>
            <w:r w:rsidRPr="00FB1CAB">
              <w:rPr>
                <w:rFonts w:ascii="David" w:eastAsia="David" w:hAnsi="David" w:cs="David"/>
                <w:sz w:val="24"/>
                <w:szCs w:val="24"/>
                <w:rtl/>
              </w:rPr>
              <w:t>07:00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A84" w:rsidRPr="00FB1CAB" w:rsidRDefault="00FB1CAB" w:rsidP="00AF4FDC">
            <w:pPr>
              <w:spacing w:after="0" w:line="240" w:lineRule="auto"/>
              <w:rPr>
                <w:rFonts w:ascii="David" w:hAnsi="David" w:cs="David"/>
                <w:sz w:val="24"/>
                <w:szCs w:val="24"/>
              </w:rPr>
            </w:pPr>
            <w:r w:rsidRPr="00FB1CAB">
              <w:rPr>
                <w:rFonts w:ascii="David" w:hAnsi="David" w:cs="David"/>
                <w:sz w:val="24"/>
                <w:szCs w:val="24"/>
                <w:rtl/>
              </w:rPr>
              <w:t xml:space="preserve">יציאה </w:t>
            </w:r>
            <w:proofErr w:type="spellStart"/>
            <w:r w:rsidRPr="00FB1CAB">
              <w:rPr>
                <w:rFonts w:ascii="David" w:hAnsi="David" w:cs="David"/>
                <w:sz w:val="24"/>
                <w:szCs w:val="24"/>
                <w:rtl/>
              </w:rPr>
              <w:t>ממב"ל</w:t>
            </w:r>
            <w:proofErr w:type="spellEnd"/>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2A84" w:rsidRPr="00FB1CAB" w:rsidRDefault="00192A84" w:rsidP="003843B2">
            <w:pPr>
              <w:spacing w:after="0" w:line="240" w:lineRule="auto"/>
              <w:rPr>
                <w:rFonts w:ascii="David" w:eastAsia="David" w:hAnsi="David" w:cs="David"/>
                <w:sz w:val="24"/>
                <w:szCs w:val="24"/>
              </w:rPr>
            </w:pPr>
          </w:p>
        </w:tc>
      </w:tr>
      <w:tr w:rsidR="00A26051" w:rsidTr="00A26051">
        <w:trPr>
          <w:trHeight w:val="421"/>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FB1CAB" w:rsidP="00A26051">
            <w:pPr>
              <w:spacing w:after="0" w:line="240" w:lineRule="auto"/>
              <w:rPr>
                <w:rFonts w:ascii="David" w:eastAsia="David" w:hAnsi="David" w:cs="David"/>
                <w:sz w:val="24"/>
                <w:szCs w:val="24"/>
              </w:rPr>
            </w:pPr>
            <w:r>
              <w:rPr>
                <w:rFonts w:ascii="David" w:eastAsia="David" w:hAnsi="David" w:cs="David" w:hint="cs"/>
                <w:sz w:val="24"/>
                <w:szCs w:val="24"/>
                <w:rtl/>
              </w:rPr>
              <w:t>08:00-08:30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FB1CAB" w:rsidP="00A26051">
            <w:pPr>
              <w:spacing w:after="0" w:line="240" w:lineRule="auto"/>
              <w:rPr>
                <w:rFonts w:ascii="David" w:eastAsia="David" w:hAnsi="David" w:cs="David"/>
                <w:sz w:val="24"/>
                <w:szCs w:val="24"/>
                <w:rtl/>
              </w:rPr>
            </w:pPr>
            <w:r>
              <w:rPr>
                <w:rFonts w:ascii="David" w:eastAsia="David" w:hAnsi="David" w:cs="David" w:hint="cs"/>
                <w:sz w:val="24"/>
                <w:szCs w:val="24"/>
                <w:rtl/>
              </w:rPr>
              <w:t>ארוחת בוקר בבית מורשת משטרת ישראל</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A26051" w:rsidP="00A26051">
            <w:pPr>
              <w:spacing w:after="0" w:line="240" w:lineRule="auto"/>
              <w:rPr>
                <w:rFonts w:ascii="David" w:eastAsia="David" w:hAnsi="David" w:cs="David"/>
                <w:sz w:val="24"/>
                <w:szCs w:val="24"/>
              </w:rPr>
            </w:pPr>
          </w:p>
        </w:tc>
      </w:tr>
      <w:tr w:rsidR="00A26051" w:rsidTr="00A26051">
        <w:trPr>
          <w:trHeight w:val="421"/>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FB1CAB" w:rsidP="00A26051">
            <w:pPr>
              <w:spacing w:after="0" w:line="240" w:lineRule="auto"/>
              <w:rPr>
                <w:rFonts w:ascii="David" w:eastAsia="David" w:hAnsi="David" w:cs="David"/>
                <w:sz w:val="24"/>
                <w:szCs w:val="24"/>
              </w:rPr>
            </w:pPr>
            <w:r>
              <w:rPr>
                <w:rFonts w:ascii="David" w:eastAsia="David" w:hAnsi="David" w:cs="David" w:hint="cs"/>
                <w:sz w:val="24"/>
                <w:szCs w:val="24"/>
                <w:rtl/>
              </w:rPr>
              <w:t>08:30-08:45</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FB1CAB" w:rsidP="00A26051">
            <w:pPr>
              <w:spacing w:after="0" w:line="240" w:lineRule="auto"/>
              <w:rPr>
                <w:rFonts w:ascii="David" w:eastAsia="David" w:hAnsi="David" w:cs="David"/>
                <w:sz w:val="24"/>
                <w:szCs w:val="24"/>
                <w:rtl/>
              </w:rPr>
            </w:pPr>
            <w:r>
              <w:rPr>
                <w:rFonts w:ascii="David" w:eastAsia="David" w:hAnsi="David" w:cs="David" w:hint="cs"/>
                <w:sz w:val="24"/>
                <w:szCs w:val="24"/>
                <w:rtl/>
              </w:rPr>
              <w:t xml:space="preserve">פתיחה וברכות </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FB1CAB" w:rsidP="00A26051">
            <w:pPr>
              <w:spacing w:after="0" w:line="240" w:lineRule="auto"/>
              <w:rPr>
                <w:rFonts w:ascii="David" w:eastAsia="David" w:hAnsi="David" w:cs="David"/>
                <w:sz w:val="24"/>
                <w:szCs w:val="24"/>
                <w:rtl/>
              </w:rPr>
            </w:pPr>
            <w:r>
              <w:rPr>
                <w:rFonts w:ascii="David" w:eastAsia="David" w:hAnsi="David" w:cs="David" w:hint="cs"/>
                <w:sz w:val="24"/>
                <w:szCs w:val="24"/>
                <w:rtl/>
              </w:rPr>
              <w:t>ר' אגף ההדרכה</w:t>
            </w:r>
          </w:p>
        </w:tc>
      </w:tr>
      <w:tr w:rsidR="00A26051" w:rsidTr="00A26051">
        <w:trPr>
          <w:trHeight w:val="421"/>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FB1CAB" w:rsidP="003D1D0E">
            <w:pPr>
              <w:spacing w:after="0" w:line="240" w:lineRule="auto"/>
              <w:rPr>
                <w:rFonts w:ascii="David" w:eastAsia="David" w:hAnsi="David" w:cs="David"/>
                <w:sz w:val="24"/>
                <w:szCs w:val="24"/>
              </w:rPr>
            </w:pPr>
            <w:r>
              <w:rPr>
                <w:rFonts w:ascii="David" w:eastAsia="David" w:hAnsi="David" w:cs="David" w:hint="cs"/>
                <w:sz w:val="24"/>
                <w:szCs w:val="24"/>
                <w:rtl/>
              </w:rPr>
              <w:t>08:45-09</w:t>
            </w:r>
            <w:r w:rsidR="003D1D0E">
              <w:rPr>
                <w:rFonts w:ascii="David" w:eastAsia="David" w:hAnsi="David" w:cs="David" w:hint="cs"/>
                <w:sz w:val="24"/>
                <w:szCs w:val="24"/>
                <w:rtl/>
              </w:rPr>
              <w:t>:15</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3D1D0E" w:rsidP="00A26051">
            <w:pPr>
              <w:spacing w:after="0" w:line="240" w:lineRule="auto"/>
              <w:rPr>
                <w:rFonts w:ascii="David" w:eastAsia="David" w:hAnsi="David" w:cs="David"/>
                <w:sz w:val="24"/>
                <w:szCs w:val="24"/>
                <w:rtl/>
              </w:rPr>
            </w:pPr>
            <w:r>
              <w:rPr>
                <w:rFonts w:ascii="David" w:eastAsia="David" w:hAnsi="David" w:cs="David" w:hint="cs"/>
                <w:sz w:val="24"/>
                <w:szCs w:val="24"/>
                <w:rtl/>
              </w:rPr>
              <w:t xml:space="preserve">סיור בשתי קבוצות במרכז מורשת מ"י </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3D1D0E" w:rsidP="00A26051">
            <w:pPr>
              <w:spacing w:after="0" w:line="240" w:lineRule="auto"/>
              <w:rPr>
                <w:rFonts w:ascii="David" w:eastAsia="David" w:hAnsi="David" w:cs="David"/>
                <w:sz w:val="24"/>
                <w:szCs w:val="24"/>
                <w:rtl/>
              </w:rPr>
            </w:pPr>
            <w:r>
              <w:rPr>
                <w:rFonts w:ascii="David" w:eastAsia="David" w:hAnsi="David" w:cs="David" w:hint="cs"/>
                <w:sz w:val="24"/>
                <w:szCs w:val="24"/>
                <w:rtl/>
              </w:rPr>
              <w:t>2 מדריכים</w:t>
            </w:r>
          </w:p>
        </w:tc>
      </w:tr>
      <w:tr w:rsidR="00A26051" w:rsidTr="00A26051">
        <w:trPr>
          <w:trHeight w:val="418"/>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3D1D0E" w:rsidP="00A26051">
            <w:pPr>
              <w:spacing w:after="0" w:line="240" w:lineRule="auto"/>
              <w:rPr>
                <w:rFonts w:ascii="David" w:eastAsia="David" w:hAnsi="David" w:cs="David"/>
                <w:sz w:val="24"/>
                <w:szCs w:val="24"/>
              </w:rPr>
            </w:pPr>
            <w:r>
              <w:rPr>
                <w:rFonts w:ascii="David" w:eastAsia="David" w:hAnsi="David" w:cs="David" w:hint="cs"/>
                <w:sz w:val="24"/>
                <w:szCs w:val="24"/>
                <w:rtl/>
              </w:rPr>
              <w:t>09:15-10:15</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3D1D0E" w:rsidP="00A26051">
            <w:pPr>
              <w:spacing w:after="0" w:line="240" w:lineRule="auto"/>
              <w:rPr>
                <w:rFonts w:ascii="David" w:hAnsi="David" w:cs="David"/>
                <w:sz w:val="24"/>
                <w:szCs w:val="24"/>
                <w:rtl/>
              </w:rPr>
            </w:pPr>
            <w:r>
              <w:rPr>
                <w:rFonts w:ascii="David" w:hAnsi="David" w:cs="David" w:hint="cs"/>
                <w:sz w:val="24"/>
                <w:szCs w:val="24"/>
                <w:rtl/>
              </w:rPr>
              <w:t>תכנון אסטרטגי במשטרה</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3D1D0E" w:rsidP="00A26051">
            <w:pPr>
              <w:spacing w:after="0" w:line="240" w:lineRule="auto"/>
              <w:rPr>
                <w:rFonts w:ascii="David" w:hAnsi="David" w:cs="David"/>
                <w:sz w:val="24"/>
                <w:szCs w:val="24"/>
              </w:rPr>
            </w:pPr>
            <w:r>
              <w:rPr>
                <w:rFonts w:ascii="David" w:hAnsi="David" w:cs="David" w:hint="cs"/>
                <w:sz w:val="24"/>
                <w:szCs w:val="24"/>
                <w:rtl/>
              </w:rPr>
              <w:t>ר' אגף תכנון היוצא</w:t>
            </w:r>
          </w:p>
        </w:tc>
      </w:tr>
      <w:tr w:rsidR="00A26051" w:rsidTr="00A26051">
        <w:trPr>
          <w:trHeight w:val="418"/>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3D1D0E" w:rsidP="00A26051">
            <w:pPr>
              <w:spacing w:after="0" w:line="240" w:lineRule="auto"/>
              <w:rPr>
                <w:rFonts w:ascii="David" w:eastAsia="David" w:hAnsi="David" w:cs="David"/>
                <w:sz w:val="24"/>
                <w:szCs w:val="24"/>
              </w:rPr>
            </w:pPr>
            <w:r>
              <w:rPr>
                <w:rFonts w:ascii="David" w:eastAsia="David" w:hAnsi="David" w:cs="David" w:hint="cs"/>
                <w:sz w:val="24"/>
                <w:szCs w:val="24"/>
                <w:rtl/>
              </w:rPr>
              <w:t>10:15-10:30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3D1D0E" w:rsidP="00A26051">
            <w:pPr>
              <w:spacing w:after="0" w:line="240" w:lineRule="auto"/>
              <w:rPr>
                <w:rFonts w:ascii="David" w:eastAsia="David" w:hAnsi="David" w:cs="David"/>
                <w:sz w:val="24"/>
                <w:szCs w:val="24"/>
                <w:rtl/>
              </w:rPr>
            </w:pPr>
            <w:r>
              <w:rPr>
                <w:rFonts w:ascii="David" w:eastAsia="David" w:hAnsi="David" w:cs="David" w:hint="cs"/>
                <w:sz w:val="24"/>
                <w:szCs w:val="24"/>
                <w:rtl/>
              </w:rPr>
              <w:t>הפסקה</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A26051" w:rsidP="00A26051">
            <w:pPr>
              <w:spacing w:after="0" w:line="240" w:lineRule="auto"/>
              <w:rPr>
                <w:rFonts w:ascii="David" w:eastAsia="David" w:hAnsi="David" w:cs="David"/>
                <w:sz w:val="24"/>
                <w:szCs w:val="24"/>
                <w:rtl/>
              </w:rPr>
            </w:pPr>
          </w:p>
        </w:tc>
      </w:tr>
      <w:tr w:rsidR="003D1D0E" w:rsidTr="00A26051">
        <w:trPr>
          <w:trHeight w:val="418"/>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A26051">
            <w:pPr>
              <w:spacing w:after="0" w:line="240" w:lineRule="auto"/>
              <w:rPr>
                <w:rFonts w:ascii="David" w:eastAsia="David" w:hAnsi="David" w:cs="David"/>
                <w:sz w:val="24"/>
                <w:szCs w:val="24"/>
                <w:rtl/>
              </w:rPr>
            </w:pPr>
            <w:r>
              <w:rPr>
                <w:rFonts w:ascii="David" w:eastAsia="David" w:hAnsi="David" w:cs="David" w:hint="cs"/>
                <w:sz w:val="24"/>
                <w:szCs w:val="24"/>
                <w:rtl/>
              </w:rPr>
              <w:t>10:30-11:30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AA0D6B">
            <w:pPr>
              <w:spacing w:after="0" w:line="240" w:lineRule="auto"/>
              <w:rPr>
                <w:rFonts w:ascii="David" w:eastAsia="David" w:hAnsi="David" w:cs="David"/>
                <w:sz w:val="24"/>
                <w:szCs w:val="24"/>
                <w:rtl/>
              </w:rPr>
            </w:pPr>
            <w:r>
              <w:rPr>
                <w:rFonts w:ascii="David" w:eastAsia="David" w:hAnsi="David" w:cs="David" w:hint="cs"/>
                <w:sz w:val="24"/>
                <w:szCs w:val="24"/>
                <w:rtl/>
              </w:rPr>
              <w:t xml:space="preserve">אסטרטגיה </w:t>
            </w:r>
            <w:r w:rsidR="00AA0D6B">
              <w:rPr>
                <w:rFonts w:ascii="David" w:eastAsia="David" w:hAnsi="David" w:cs="David" w:hint="cs"/>
                <w:sz w:val="24"/>
                <w:szCs w:val="24"/>
                <w:rtl/>
              </w:rPr>
              <w:t>ו</w:t>
            </w:r>
            <w:r>
              <w:rPr>
                <w:rFonts w:ascii="David" w:eastAsia="David" w:hAnsi="David" w:cs="David" w:hint="cs"/>
                <w:sz w:val="24"/>
                <w:szCs w:val="24"/>
                <w:rtl/>
              </w:rPr>
              <w:t>לחימה בפשיעה</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A26051">
            <w:pPr>
              <w:spacing w:after="0" w:line="240" w:lineRule="auto"/>
              <w:rPr>
                <w:rFonts w:ascii="David" w:eastAsia="David" w:hAnsi="David" w:cs="David"/>
                <w:sz w:val="24"/>
                <w:szCs w:val="24"/>
                <w:rtl/>
              </w:rPr>
            </w:pPr>
            <w:r>
              <w:rPr>
                <w:rFonts w:ascii="David" w:eastAsia="David" w:hAnsi="David" w:cs="David" w:hint="cs"/>
                <w:sz w:val="24"/>
                <w:szCs w:val="24"/>
                <w:rtl/>
              </w:rPr>
              <w:t>ר' אגף חקירות ומודיעין</w:t>
            </w:r>
          </w:p>
        </w:tc>
      </w:tr>
      <w:tr w:rsidR="00A26051" w:rsidTr="00A26051">
        <w:trPr>
          <w:trHeight w:val="418"/>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3D1D0E" w:rsidP="003D1D0E">
            <w:pPr>
              <w:spacing w:after="0" w:line="240" w:lineRule="auto"/>
              <w:rPr>
                <w:rFonts w:ascii="David" w:eastAsia="David" w:hAnsi="David" w:cs="David"/>
                <w:sz w:val="24"/>
                <w:szCs w:val="24"/>
              </w:rPr>
            </w:pPr>
            <w:r>
              <w:rPr>
                <w:rFonts w:ascii="David" w:eastAsia="David" w:hAnsi="David" w:cs="David" w:hint="cs"/>
                <w:sz w:val="24"/>
                <w:szCs w:val="24"/>
                <w:rtl/>
              </w:rPr>
              <w:t>11:30-13:00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Pr="00FB1CAB" w:rsidRDefault="003D1D0E" w:rsidP="003D1D0E">
            <w:pPr>
              <w:spacing w:after="0" w:line="240" w:lineRule="auto"/>
              <w:rPr>
                <w:rFonts w:ascii="David" w:eastAsia="David" w:hAnsi="David" w:cs="David"/>
                <w:sz w:val="24"/>
                <w:szCs w:val="24"/>
                <w:rtl/>
              </w:rPr>
            </w:pPr>
            <w:r>
              <w:rPr>
                <w:rFonts w:ascii="David" w:eastAsia="David" w:hAnsi="David" w:cs="David" w:hint="cs"/>
                <w:sz w:val="24"/>
                <w:szCs w:val="24"/>
                <w:rtl/>
              </w:rPr>
              <w:t xml:space="preserve">סיור בשתי קבוצות במתחם המכללה </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6051" w:rsidRDefault="003D1D0E" w:rsidP="00A26051">
            <w:pPr>
              <w:spacing w:after="0" w:line="240" w:lineRule="auto"/>
              <w:rPr>
                <w:rFonts w:ascii="David" w:eastAsia="David" w:hAnsi="David" w:cs="David"/>
                <w:sz w:val="24"/>
                <w:szCs w:val="24"/>
                <w:rtl/>
              </w:rPr>
            </w:pPr>
            <w:r>
              <w:rPr>
                <w:rFonts w:ascii="David" w:eastAsia="David" w:hAnsi="David" w:cs="David" w:hint="cs"/>
                <w:sz w:val="24"/>
                <w:szCs w:val="24"/>
                <w:rtl/>
              </w:rPr>
              <w:t>תצפית</w:t>
            </w:r>
          </w:p>
          <w:p w:rsidR="003D1D0E" w:rsidRDefault="003D1D0E" w:rsidP="00A26051">
            <w:pPr>
              <w:spacing w:after="0" w:line="240" w:lineRule="auto"/>
              <w:rPr>
                <w:rFonts w:ascii="David" w:eastAsia="David" w:hAnsi="David" w:cs="David"/>
                <w:sz w:val="24"/>
                <w:szCs w:val="24"/>
                <w:rtl/>
              </w:rPr>
            </w:pPr>
            <w:r>
              <w:rPr>
                <w:rFonts w:ascii="David" w:eastAsia="David" w:hAnsi="David" w:cs="David" w:hint="cs"/>
                <w:sz w:val="24"/>
                <w:szCs w:val="24"/>
                <w:rtl/>
              </w:rPr>
              <w:t>סימולטור</w:t>
            </w:r>
          </w:p>
          <w:p w:rsidR="003D1D0E" w:rsidRDefault="003D1D0E" w:rsidP="00A26051">
            <w:pPr>
              <w:spacing w:after="0" w:line="240" w:lineRule="auto"/>
              <w:rPr>
                <w:rFonts w:ascii="David" w:eastAsia="David" w:hAnsi="David" w:cs="David"/>
                <w:sz w:val="24"/>
                <w:szCs w:val="24"/>
                <w:rtl/>
              </w:rPr>
            </w:pPr>
            <w:proofErr w:type="spellStart"/>
            <w:r>
              <w:rPr>
                <w:rFonts w:ascii="David" w:eastAsia="David" w:hAnsi="David" w:cs="David" w:hint="cs"/>
                <w:sz w:val="24"/>
                <w:szCs w:val="24"/>
                <w:rtl/>
              </w:rPr>
              <w:t>מיל"ה</w:t>
            </w:r>
            <w:proofErr w:type="spellEnd"/>
          </w:p>
          <w:p w:rsidR="003D1D0E" w:rsidRPr="00FB1CAB" w:rsidRDefault="003D1D0E" w:rsidP="00A26051">
            <w:pPr>
              <w:spacing w:after="0" w:line="240" w:lineRule="auto"/>
              <w:rPr>
                <w:rFonts w:ascii="David" w:eastAsia="David" w:hAnsi="David" w:cs="David"/>
                <w:sz w:val="24"/>
                <w:szCs w:val="24"/>
                <w:rtl/>
              </w:rPr>
            </w:pPr>
            <w:r>
              <w:rPr>
                <w:rFonts w:ascii="David" w:eastAsia="David" w:hAnsi="David" w:cs="David" w:hint="cs"/>
                <w:sz w:val="24"/>
                <w:szCs w:val="24"/>
                <w:rtl/>
              </w:rPr>
              <w:t xml:space="preserve">משחק תפקידים </w:t>
            </w:r>
          </w:p>
        </w:tc>
      </w:tr>
      <w:tr w:rsidR="003D1D0E" w:rsidTr="00A26051">
        <w:trPr>
          <w:trHeight w:val="418"/>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3D1D0E">
            <w:pPr>
              <w:spacing w:after="0" w:line="240" w:lineRule="auto"/>
              <w:rPr>
                <w:rFonts w:ascii="David" w:eastAsia="David" w:hAnsi="David" w:cs="David"/>
                <w:sz w:val="24"/>
                <w:szCs w:val="24"/>
                <w:rtl/>
              </w:rPr>
            </w:pPr>
            <w:r>
              <w:rPr>
                <w:rFonts w:ascii="David" w:eastAsia="David" w:hAnsi="David" w:cs="David" w:hint="cs"/>
                <w:sz w:val="24"/>
                <w:szCs w:val="24"/>
                <w:rtl/>
              </w:rPr>
              <w:t>13:00-14:00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3D1D0E">
            <w:pPr>
              <w:spacing w:after="0" w:line="240" w:lineRule="auto"/>
              <w:rPr>
                <w:rFonts w:ascii="David" w:eastAsia="David" w:hAnsi="David" w:cs="David"/>
                <w:sz w:val="24"/>
                <w:szCs w:val="24"/>
                <w:rtl/>
              </w:rPr>
            </w:pPr>
            <w:r>
              <w:rPr>
                <w:rFonts w:ascii="David" w:eastAsia="David" w:hAnsi="David" w:cs="David" w:hint="cs"/>
                <w:sz w:val="24"/>
                <w:szCs w:val="24"/>
                <w:rtl/>
              </w:rPr>
              <w:t xml:space="preserve">ארוחת צהריים במכללה </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A26051">
            <w:pPr>
              <w:spacing w:after="0" w:line="240" w:lineRule="auto"/>
              <w:rPr>
                <w:rFonts w:ascii="David" w:eastAsia="David" w:hAnsi="David" w:cs="David"/>
                <w:sz w:val="24"/>
                <w:szCs w:val="24"/>
                <w:rtl/>
              </w:rPr>
            </w:pPr>
          </w:p>
        </w:tc>
      </w:tr>
      <w:tr w:rsidR="003D1D0E" w:rsidTr="00A26051">
        <w:trPr>
          <w:trHeight w:val="418"/>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3D1D0E">
            <w:pPr>
              <w:spacing w:after="0" w:line="240" w:lineRule="auto"/>
              <w:rPr>
                <w:rFonts w:ascii="David" w:eastAsia="David" w:hAnsi="David" w:cs="David"/>
                <w:sz w:val="24"/>
                <w:szCs w:val="24"/>
                <w:rtl/>
              </w:rPr>
            </w:pPr>
            <w:r>
              <w:rPr>
                <w:rFonts w:ascii="David" w:eastAsia="David" w:hAnsi="David" w:cs="David" w:hint="cs"/>
                <w:sz w:val="24"/>
                <w:szCs w:val="24"/>
                <w:rtl/>
              </w:rPr>
              <w:t>14:00-14:30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3D1D0E">
            <w:pPr>
              <w:spacing w:after="0" w:line="240" w:lineRule="auto"/>
              <w:rPr>
                <w:rFonts w:ascii="David" w:eastAsia="David" w:hAnsi="David" w:cs="David"/>
                <w:sz w:val="24"/>
                <w:szCs w:val="24"/>
                <w:rtl/>
              </w:rPr>
            </w:pPr>
            <w:r>
              <w:rPr>
                <w:rFonts w:ascii="David" w:eastAsia="David" w:hAnsi="David" w:cs="David" w:hint="cs"/>
                <w:sz w:val="24"/>
                <w:szCs w:val="24"/>
                <w:rtl/>
              </w:rPr>
              <w:t>נסיעה למתחם היחידות המיוחדות</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A26051">
            <w:pPr>
              <w:spacing w:after="0" w:line="240" w:lineRule="auto"/>
              <w:rPr>
                <w:rFonts w:ascii="David" w:eastAsia="David" w:hAnsi="David" w:cs="David"/>
                <w:sz w:val="24"/>
                <w:szCs w:val="24"/>
                <w:rtl/>
              </w:rPr>
            </w:pPr>
          </w:p>
        </w:tc>
      </w:tr>
      <w:tr w:rsidR="003D1D0E" w:rsidTr="00A26051">
        <w:trPr>
          <w:trHeight w:val="418"/>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3D1D0E">
            <w:pPr>
              <w:spacing w:after="0" w:line="240" w:lineRule="auto"/>
              <w:rPr>
                <w:rFonts w:ascii="David" w:eastAsia="David" w:hAnsi="David" w:cs="David"/>
                <w:sz w:val="24"/>
                <w:szCs w:val="24"/>
                <w:rtl/>
              </w:rPr>
            </w:pPr>
            <w:r>
              <w:rPr>
                <w:rFonts w:ascii="David" w:eastAsia="David" w:hAnsi="David" w:cs="David" w:hint="cs"/>
                <w:sz w:val="24"/>
                <w:szCs w:val="24"/>
                <w:rtl/>
              </w:rPr>
              <w:t>14:30-15:45</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3D1D0E">
            <w:pPr>
              <w:spacing w:after="0" w:line="240" w:lineRule="auto"/>
              <w:rPr>
                <w:rFonts w:ascii="David" w:eastAsia="David" w:hAnsi="David" w:cs="David"/>
                <w:sz w:val="24"/>
                <w:szCs w:val="24"/>
                <w:rtl/>
              </w:rPr>
            </w:pPr>
            <w:r>
              <w:rPr>
                <w:rFonts w:ascii="David" w:eastAsia="David" w:hAnsi="David" w:cs="David" w:hint="cs"/>
                <w:sz w:val="24"/>
                <w:szCs w:val="24"/>
                <w:rtl/>
              </w:rPr>
              <w:t xml:space="preserve">ימ"מ וכלבנים </w:t>
            </w:r>
            <w:r>
              <w:rPr>
                <w:rFonts w:ascii="David" w:eastAsia="David" w:hAnsi="David" w:cs="David"/>
                <w:sz w:val="24"/>
                <w:szCs w:val="24"/>
                <w:rtl/>
              </w:rPr>
              <w:t>–</w:t>
            </w:r>
            <w:r>
              <w:rPr>
                <w:rFonts w:ascii="David" w:eastAsia="David" w:hAnsi="David" w:cs="David" w:hint="cs"/>
                <w:sz w:val="24"/>
                <w:szCs w:val="24"/>
                <w:rtl/>
              </w:rPr>
              <w:t xml:space="preserve"> הרצאה ותצוגת תכלית </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A26051">
            <w:pPr>
              <w:spacing w:after="0" w:line="240" w:lineRule="auto"/>
              <w:rPr>
                <w:rFonts w:ascii="David" w:eastAsia="David" w:hAnsi="David" w:cs="David"/>
                <w:sz w:val="24"/>
                <w:szCs w:val="24"/>
                <w:rtl/>
              </w:rPr>
            </w:pPr>
            <w:r>
              <w:rPr>
                <w:rFonts w:ascii="David" w:eastAsia="David" w:hAnsi="David" w:cs="David" w:hint="cs"/>
                <w:sz w:val="24"/>
                <w:szCs w:val="24"/>
                <w:rtl/>
              </w:rPr>
              <w:t>מ' הימ"מ</w:t>
            </w:r>
          </w:p>
        </w:tc>
      </w:tr>
      <w:tr w:rsidR="003D1D0E" w:rsidTr="00A26051">
        <w:trPr>
          <w:trHeight w:val="418"/>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3D1D0E">
            <w:pPr>
              <w:spacing w:after="0" w:line="240" w:lineRule="auto"/>
              <w:rPr>
                <w:rFonts w:ascii="David" w:eastAsia="David" w:hAnsi="David" w:cs="David"/>
                <w:sz w:val="24"/>
                <w:szCs w:val="24"/>
                <w:rtl/>
              </w:rPr>
            </w:pPr>
            <w:r>
              <w:rPr>
                <w:rFonts w:ascii="David" w:eastAsia="David" w:hAnsi="David" w:cs="David" w:hint="cs"/>
                <w:sz w:val="24"/>
                <w:szCs w:val="24"/>
                <w:rtl/>
              </w:rPr>
              <w:t>15:45-16:30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3D1D0E">
            <w:pPr>
              <w:spacing w:after="0" w:line="240" w:lineRule="auto"/>
              <w:rPr>
                <w:rFonts w:ascii="David" w:eastAsia="David" w:hAnsi="David" w:cs="David"/>
                <w:sz w:val="24"/>
                <w:szCs w:val="24"/>
                <w:rtl/>
              </w:rPr>
            </w:pPr>
            <w:r>
              <w:rPr>
                <w:rFonts w:ascii="David" w:eastAsia="David" w:hAnsi="David" w:cs="David" w:hint="cs"/>
                <w:sz w:val="24"/>
                <w:szCs w:val="24"/>
                <w:rtl/>
              </w:rPr>
              <w:t xml:space="preserve">יחידה אווירית </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A26051">
            <w:pPr>
              <w:spacing w:after="0" w:line="240" w:lineRule="auto"/>
              <w:rPr>
                <w:rFonts w:ascii="David" w:eastAsia="David" w:hAnsi="David" w:cs="David"/>
                <w:sz w:val="24"/>
                <w:szCs w:val="24"/>
                <w:rtl/>
              </w:rPr>
            </w:pPr>
            <w:r>
              <w:rPr>
                <w:rFonts w:ascii="David" w:eastAsia="David" w:hAnsi="David" w:cs="David" w:hint="cs"/>
                <w:sz w:val="24"/>
                <w:szCs w:val="24"/>
                <w:rtl/>
              </w:rPr>
              <w:t>ר' היחידה האווירית</w:t>
            </w:r>
          </w:p>
        </w:tc>
      </w:tr>
      <w:tr w:rsidR="003D1D0E" w:rsidTr="00A26051">
        <w:trPr>
          <w:trHeight w:val="418"/>
        </w:trPr>
        <w:tc>
          <w:tcPr>
            <w:tcW w:w="17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3D1D0E">
            <w:pPr>
              <w:spacing w:after="0" w:line="240" w:lineRule="auto"/>
              <w:rPr>
                <w:rFonts w:ascii="David" w:eastAsia="David" w:hAnsi="David" w:cs="David"/>
                <w:sz w:val="24"/>
                <w:szCs w:val="24"/>
                <w:rtl/>
              </w:rPr>
            </w:pPr>
            <w:r>
              <w:rPr>
                <w:rFonts w:ascii="David" w:eastAsia="David" w:hAnsi="David" w:cs="David" w:hint="cs"/>
                <w:sz w:val="24"/>
                <w:szCs w:val="24"/>
                <w:rtl/>
              </w:rPr>
              <w:t>16:30-17:00</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3D1D0E">
            <w:pPr>
              <w:spacing w:after="0" w:line="240" w:lineRule="auto"/>
              <w:rPr>
                <w:rFonts w:ascii="David" w:eastAsia="David" w:hAnsi="David" w:cs="David"/>
                <w:sz w:val="24"/>
                <w:szCs w:val="24"/>
                <w:rtl/>
              </w:rPr>
            </w:pPr>
            <w:r>
              <w:rPr>
                <w:rFonts w:ascii="David" w:eastAsia="David" w:hAnsi="David" w:cs="David" w:hint="cs"/>
                <w:sz w:val="24"/>
                <w:szCs w:val="24"/>
                <w:rtl/>
              </w:rPr>
              <w:t xml:space="preserve">סיכום  </w:t>
            </w:r>
          </w:p>
        </w:tc>
        <w:tc>
          <w:tcPr>
            <w:tcW w:w="26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D0E" w:rsidRDefault="003D1D0E" w:rsidP="00A26051">
            <w:pPr>
              <w:spacing w:after="0" w:line="240" w:lineRule="auto"/>
              <w:rPr>
                <w:rFonts w:ascii="David" w:eastAsia="David" w:hAnsi="David" w:cs="David"/>
                <w:sz w:val="24"/>
                <w:szCs w:val="24"/>
                <w:rtl/>
              </w:rPr>
            </w:pPr>
          </w:p>
        </w:tc>
      </w:tr>
    </w:tbl>
    <w:p w:rsidR="00192A84" w:rsidRDefault="00192A84">
      <w:pPr>
        <w:spacing w:after="0" w:line="360" w:lineRule="auto"/>
        <w:rPr>
          <w:rFonts w:ascii="David" w:eastAsia="David" w:hAnsi="David" w:cs="David"/>
          <w:sz w:val="28"/>
          <w:u w:val="single"/>
        </w:rPr>
      </w:pPr>
    </w:p>
    <w:p w:rsidR="000C2ED4" w:rsidRDefault="000C2ED4" w:rsidP="007E126E">
      <w:pPr>
        <w:spacing w:after="0" w:line="240" w:lineRule="auto"/>
        <w:rPr>
          <w:rFonts w:ascii="David" w:eastAsia="David" w:hAnsi="David" w:cs="David"/>
          <w:sz w:val="28"/>
          <w:szCs w:val="28"/>
        </w:rPr>
      </w:pPr>
    </w:p>
    <w:p w:rsidR="00320EF7" w:rsidRPr="00320EF7" w:rsidRDefault="00320EF7" w:rsidP="007E126E">
      <w:pPr>
        <w:spacing w:after="0" w:line="240" w:lineRule="auto"/>
        <w:rPr>
          <w:rFonts w:ascii="David" w:eastAsia="David" w:hAnsi="David" w:cs="David"/>
          <w:b/>
          <w:bCs/>
          <w:sz w:val="28"/>
          <w:szCs w:val="28"/>
          <w:u w:val="single"/>
          <w:rtl/>
        </w:rPr>
      </w:pPr>
      <w:r w:rsidRPr="00320EF7">
        <w:rPr>
          <w:rFonts w:ascii="David" w:eastAsia="David" w:hAnsi="David" w:cs="David" w:hint="cs"/>
          <w:b/>
          <w:bCs/>
          <w:sz w:val="28"/>
          <w:szCs w:val="28"/>
          <w:u w:val="single"/>
          <w:rtl/>
        </w:rPr>
        <w:lastRenderedPageBreak/>
        <w:t>כוחות ומשימות</w:t>
      </w:r>
    </w:p>
    <w:p w:rsidR="00320EF7" w:rsidRDefault="00320EF7" w:rsidP="007E126E">
      <w:pPr>
        <w:spacing w:after="0" w:line="240" w:lineRule="auto"/>
        <w:rPr>
          <w:rFonts w:ascii="David" w:eastAsia="David" w:hAnsi="David" w:cs="David"/>
          <w:sz w:val="28"/>
          <w:szCs w:val="28"/>
          <w:rtl/>
        </w:rPr>
      </w:pPr>
    </w:p>
    <w:p w:rsidR="00320EF7" w:rsidRDefault="00320EF7" w:rsidP="007E126E">
      <w:pPr>
        <w:spacing w:after="0" w:line="240" w:lineRule="auto"/>
        <w:rPr>
          <w:rFonts w:ascii="David" w:eastAsia="David" w:hAnsi="David" w:cs="David"/>
          <w:sz w:val="28"/>
          <w:szCs w:val="28"/>
          <w:rtl/>
        </w:rPr>
      </w:pPr>
    </w:p>
    <w:tbl>
      <w:tblPr>
        <w:tblStyle w:val="a6"/>
        <w:bidiVisual/>
        <w:tblW w:w="0" w:type="auto"/>
        <w:tblLook w:val="04A0" w:firstRow="1" w:lastRow="0" w:firstColumn="1" w:lastColumn="0" w:noHBand="0" w:noVBand="1"/>
      </w:tblPr>
      <w:tblGrid>
        <w:gridCol w:w="2202"/>
        <w:gridCol w:w="1116"/>
        <w:gridCol w:w="1659"/>
        <w:gridCol w:w="1659"/>
        <w:gridCol w:w="1660"/>
      </w:tblGrid>
      <w:tr w:rsidR="00320EF7" w:rsidTr="00320EF7">
        <w:tc>
          <w:tcPr>
            <w:tcW w:w="2202" w:type="dxa"/>
          </w:tcPr>
          <w:p w:rsidR="00320EF7" w:rsidRDefault="00320EF7" w:rsidP="007E126E">
            <w:pPr>
              <w:rPr>
                <w:rFonts w:ascii="David" w:eastAsia="David" w:hAnsi="David" w:cs="David"/>
                <w:sz w:val="28"/>
                <w:szCs w:val="28"/>
                <w:rtl/>
              </w:rPr>
            </w:pPr>
          </w:p>
        </w:tc>
        <w:tc>
          <w:tcPr>
            <w:tcW w:w="1116" w:type="dxa"/>
          </w:tcPr>
          <w:p w:rsidR="00320EF7" w:rsidRDefault="00320EF7" w:rsidP="007E126E">
            <w:pPr>
              <w:rPr>
                <w:rFonts w:ascii="David" w:eastAsia="David" w:hAnsi="David" w:cs="David"/>
                <w:sz w:val="28"/>
                <w:szCs w:val="28"/>
                <w:rtl/>
              </w:rPr>
            </w:pPr>
            <w:r>
              <w:rPr>
                <w:rFonts w:ascii="David" w:eastAsia="David" w:hAnsi="David" w:cs="David" w:hint="cs"/>
                <w:sz w:val="28"/>
                <w:szCs w:val="28"/>
                <w:rtl/>
              </w:rPr>
              <w:t>הדס</w:t>
            </w:r>
          </w:p>
        </w:tc>
        <w:tc>
          <w:tcPr>
            <w:tcW w:w="1659" w:type="dxa"/>
          </w:tcPr>
          <w:p w:rsidR="00320EF7" w:rsidRDefault="00320EF7" w:rsidP="007E126E">
            <w:pPr>
              <w:rPr>
                <w:rFonts w:ascii="David" w:eastAsia="David" w:hAnsi="David" w:cs="David"/>
                <w:sz w:val="28"/>
                <w:szCs w:val="28"/>
                <w:rtl/>
              </w:rPr>
            </w:pPr>
            <w:r>
              <w:rPr>
                <w:rFonts w:ascii="David" w:eastAsia="David" w:hAnsi="David" w:cs="David" w:hint="cs"/>
                <w:sz w:val="28"/>
                <w:szCs w:val="28"/>
                <w:rtl/>
              </w:rPr>
              <w:t>יגאל</w:t>
            </w:r>
          </w:p>
        </w:tc>
        <w:tc>
          <w:tcPr>
            <w:tcW w:w="1659" w:type="dxa"/>
          </w:tcPr>
          <w:p w:rsidR="00320EF7" w:rsidRDefault="00320EF7" w:rsidP="007E126E">
            <w:pPr>
              <w:rPr>
                <w:rFonts w:ascii="David" w:eastAsia="David" w:hAnsi="David" w:cs="David"/>
                <w:sz w:val="28"/>
                <w:szCs w:val="28"/>
                <w:rtl/>
              </w:rPr>
            </w:pPr>
            <w:r>
              <w:rPr>
                <w:rFonts w:ascii="David" w:eastAsia="David" w:hAnsi="David" w:cs="David" w:hint="cs"/>
                <w:sz w:val="28"/>
                <w:szCs w:val="28"/>
                <w:rtl/>
              </w:rPr>
              <w:t xml:space="preserve">מיכאל </w:t>
            </w:r>
          </w:p>
        </w:tc>
        <w:tc>
          <w:tcPr>
            <w:tcW w:w="1660" w:type="dxa"/>
          </w:tcPr>
          <w:p w:rsidR="00320EF7" w:rsidRDefault="00320EF7" w:rsidP="007E126E">
            <w:pPr>
              <w:rPr>
                <w:rFonts w:ascii="David" w:eastAsia="David" w:hAnsi="David" w:cs="David"/>
                <w:sz w:val="28"/>
                <w:szCs w:val="28"/>
                <w:rtl/>
              </w:rPr>
            </w:pPr>
            <w:r>
              <w:rPr>
                <w:rFonts w:ascii="David" w:eastAsia="David" w:hAnsi="David" w:cs="David" w:hint="cs"/>
                <w:sz w:val="28"/>
                <w:szCs w:val="28"/>
                <w:rtl/>
              </w:rPr>
              <w:t>הערות</w:t>
            </w:r>
          </w:p>
        </w:tc>
      </w:tr>
      <w:tr w:rsidR="00320EF7" w:rsidTr="00320EF7">
        <w:tc>
          <w:tcPr>
            <w:tcW w:w="2202" w:type="dxa"/>
          </w:tcPr>
          <w:p w:rsidR="00320EF7" w:rsidRDefault="00320EF7" w:rsidP="00320EF7">
            <w:pPr>
              <w:rPr>
                <w:rFonts w:ascii="David" w:eastAsia="David" w:hAnsi="David" w:cs="David"/>
                <w:sz w:val="28"/>
                <w:szCs w:val="28"/>
                <w:rtl/>
              </w:rPr>
            </w:pPr>
            <w:r>
              <w:rPr>
                <w:rFonts w:ascii="David" w:eastAsia="David" w:hAnsi="David" w:cs="David" w:hint="cs"/>
                <w:sz w:val="28"/>
                <w:szCs w:val="28"/>
                <w:rtl/>
              </w:rPr>
              <w:t xml:space="preserve">היסעים וחניה  בבוקר למכללה  , במהלך היום לימ"מ ובחזור מהימ"מ </w:t>
            </w:r>
          </w:p>
        </w:tc>
        <w:tc>
          <w:tcPr>
            <w:tcW w:w="1116"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60" w:type="dxa"/>
          </w:tcPr>
          <w:p w:rsidR="00320EF7" w:rsidRDefault="00320EF7" w:rsidP="007E126E">
            <w:pPr>
              <w:rPr>
                <w:rFonts w:ascii="David" w:eastAsia="David" w:hAnsi="David" w:cs="David"/>
                <w:sz w:val="28"/>
                <w:szCs w:val="28"/>
                <w:rtl/>
              </w:rPr>
            </w:pPr>
          </w:p>
        </w:tc>
      </w:tr>
      <w:tr w:rsidR="00320EF7" w:rsidTr="00320EF7">
        <w:tc>
          <w:tcPr>
            <w:tcW w:w="2202" w:type="dxa"/>
          </w:tcPr>
          <w:p w:rsidR="00320EF7" w:rsidRDefault="00320EF7" w:rsidP="00320EF7">
            <w:pPr>
              <w:rPr>
                <w:rFonts w:ascii="David" w:eastAsia="David" w:hAnsi="David" w:cs="David"/>
                <w:sz w:val="28"/>
                <w:szCs w:val="28"/>
                <w:rtl/>
              </w:rPr>
            </w:pPr>
            <w:r>
              <w:rPr>
                <w:rFonts w:ascii="David" w:eastAsia="David" w:hAnsi="David" w:cs="David" w:hint="cs"/>
                <w:sz w:val="28"/>
                <w:szCs w:val="28"/>
                <w:rtl/>
              </w:rPr>
              <w:t>ארוחת בוקר וכלכלה לאורך היום במכללה ובימ"מ</w:t>
            </w:r>
          </w:p>
        </w:tc>
        <w:tc>
          <w:tcPr>
            <w:tcW w:w="1116"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60" w:type="dxa"/>
          </w:tcPr>
          <w:p w:rsidR="00320EF7" w:rsidRDefault="00320EF7" w:rsidP="007E126E">
            <w:pPr>
              <w:rPr>
                <w:rFonts w:ascii="David" w:eastAsia="David" w:hAnsi="David" w:cs="David"/>
                <w:sz w:val="28"/>
                <w:szCs w:val="28"/>
                <w:rtl/>
              </w:rPr>
            </w:pPr>
          </w:p>
        </w:tc>
      </w:tr>
      <w:tr w:rsidR="00320EF7" w:rsidTr="00320EF7">
        <w:tc>
          <w:tcPr>
            <w:tcW w:w="2202" w:type="dxa"/>
          </w:tcPr>
          <w:p w:rsidR="00320EF7" w:rsidRDefault="00320EF7" w:rsidP="007E126E">
            <w:pPr>
              <w:rPr>
                <w:rFonts w:ascii="David" w:eastAsia="David" w:hAnsi="David" w:cs="David"/>
                <w:sz w:val="28"/>
                <w:szCs w:val="28"/>
                <w:rtl/>
              </w:rPr>
            </w:pPr>
            <w:r>
              <w:rPr>
                <w:rFonts w:ascii="David" w:eastAsia="David" w:hAnsi="David" w:cs="David" w:hint="cs"/>
                <w:sz w:val="28"/>
                <w:szCs w:val="28"/>
                <w:rtl/>
              </w:rPr>
              <w:t>ברכות ר' אה"ד</w:t>
            </w:r>
          </w:p>
        </w:tc>
        <w:tc>
          <w:tcPr>
            <w:tcW w:w="1116"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60" w:type="dxa"/>
          </w:tcPr>
          <w:p w:rsidR="00320EF7" w:rsidRDefault="00320EF7" w:rsidP="007E126E">
            <w:pPr>
              <w:rPr>
                <w:rFonts w:ascii="David" w:eastAsia="David" w:hAnsi="David" w:cs="David"/>
                <w:sz w:val="28"/>
                <w:szCs w:val="28"/>
                <w:rtl/>
              </w:rPr>
            </w:pPr>
          </w:p>
        </w:tc>
      </w:tr>
      <w:tr w:rsidR="00320EF7" w:rsidTr="00320EF7">
        <w:tc>
          <w:tcPr>
            <w:tcW w:w="2202" w:type="dxa"/>
          </w:tcPr>
          <w:p w:rsidR="00320EF7" w:rsidRDefault="00320EF7" w:rsidP="007E126E">
            <w:pPr>
              <w:rPr>
                <w:rFonts w:ascii="David" w:eastAsia="David" w:hAnsi="David" w:cs="David"/>
                <w:sz w:val="28"/>
                <w:szCs w:val="28"/>
                <w:rtl/>
              </w:rPr>
            </w:pPr>
            <w:r>
              <w:rPr>
                <w:rFonts w:ascii="David" w:eastAsia="David" w:hAnsi="David" w:cs="David" w:hint="cs"/>
                <w:sz w:val="28"/>
                <w:szCs w:val="28"/>
                <w:rtl/>
              </w:rPr>
              <w:t xml:space="preserve">סיור </w:t>
            </w:r>
            <w:r w:rsidR="008600AE">
              <w:rPr>
                <w:rFonts w:ascii="David" w:eastAsia="David" w:hAnsi="David" w:cs="David" w:hint="cs"/>
                <w:sz w:val="28"/>
                <w:szCs w:val="28"/>
                <w:rtl/>
              </w:rPr>
              <w:t xml:space="preserve">2 קבוצות - </w:t>
            </w:r>
            <w:r>
              <w:rPr>
                <w:rFonts w:ascii="David" w:eastAsia="David" w:hAnsi="David" w:cs="David" w:hint="cs"/>
                <w:sz w:val="28"/>
                <w:szCs w:val="28"/>
                <w:rtl/>
              </w:rPr>
              <w:t>במוזיאון מ"י</w:t>
            </w:r>
          </w:p>
        </w:tc>
        <w:tc>
          <w:tcPr>
            <w:tcW w:w="1116"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60" w:type="dxa"/>
          </w:tcPr>
          <w:p w:rsidR="00320EF7" w:rsidRDefault="00320EF7" w:rsidP="007E126E">
            <w:pPr>
              <w:rPr>
                <w:rFonts w:ascii="David" w:eastAsia="David" w:hAnsi="David" w:cs="David"/>
                <w:sz w:val="28"/>
                <w:szCs w:val="28"/>
                <w:rtl/>
              </w:rPr>
            </w:pPr>
          </w:p>
        </w:tc>
      </w:tr>
      <w:tr w:rsidR="00320EF7" w:rsidTr="00320EF7">
        <w:tc>
          <w:tcPr>
            <w:tcW w:w="2202" w:type="dxa"/>
          </w:tcPr>
          <w:p w:rsidR="00320EF7" w:rsidRDefault="008600AE" w:rsidP="007E126E">
            <w:pPr>
              <w:rPr>
                <w:rFonts w:ascii="David" w:eastAsia="David" w:hAnsi="David" w:cs="David"/>
                <w:sz w:val="28"/>
                <w:szCs w:val="28"/>
                <w:rtl/>
              </w:rPr>
            </w:pPr>
            <w:r>
              <w:rPr>
                <w:rFonts w:ascii="David" w:eastAsia="David" w:hAnsi="David" w:cs="David" w:hint="cs"/>
                <w:sz w:val="28"/>
                <w:szCs w:val="28"/>
                <w:rtl/>
              </w:rPr>
              <w:t xml:space="preserve">הרצאת </w:t>
            </w:r>
            <w:r w:rsidR="00320EF7">
              <w:rPr>
                <w:rFonts w:ascii="David" w:eastAsia="David" w:hAnsi="David" w:cs="David" w:hint="cs"/>
                <w:sz w:val="28"/>
                <w:szCs w:val="28"/>
                <w:rtl/>
              </w:rPr>
              <w:t xml:space="preserve">ר' </w:t>
            </w:r>
            <w:proofErr w:type="spellStart"/>
            <w:r w:rsidR="00320EF7">
              <w:rPr>
                <w:rFonts w:ascii="David" w:eastAsia="David" w:hAnsi="David" w:cs="David" w:hint="cs"/>
                <w:sz w:val="28"/>
                <w:szCs w:val="28"/>
                <w:rtl/>
              </w:rPr>
              <w:t>אג"ת</w:t>
            </w:r>
            <w:proofErr w:type="spellEnd"/>
            <w:r w:rsidR="00320EF7">
              <w:rPr>
                <w:rFonts w:ascii="David" w:eastAsia="David" w:hAnsi="David" w:cs="David" w:hint="cs"/>
                <w:sz w:val="28"/>
                <w:szCs w:val="28"/>
                <w:rtl/>
              </w:rPr>
              <w:t xml:space="preserve"> היוצא</w:t>
            </w:r>
          </w:p>
        </w:tc>
        <w:tc>
          <w:tcPr>
            <w:tcW w:w="1116"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60" w:type="dxa"/>
          </w:tcPr>
          <w:p w:rsidR="00320EF7" w:rsidRDefault="00320EF7" w:rsidP="007E126E">
            <w:pPr>
              <w:rPr>
                <w:rFonts w:ascii="David" w:eastAsia="David" w:hAnsi="David" w:cs="David"/>
                <w:sz w:val="28"/>
                <w:szCs w:val="28"/>
                <w:rtl/>
              </w:rPr>
            </w:pPr>
          </w:p>
        </w:tc>
      </w:tr>
      <w:tr w:rsidR="00320EF7" w:rsidTr="00320EF7">
        <w:tc>
          <w:tcPr>
            <w:tcW w:w="2202" w:type="dxa"/>
          </w:tcPr>
          <w:p w:rsidR="00320EF7" w:rsidRDefault="008600AE" w:rsidP="007E126E">
            <w:pPr>
              <w:rPr>
                <w:rFonts w:ascii="David" w:eastAsia="David" w:hAnsi="David" w:cs="David"/>
                <w:sz w:val="28"/>
                <w:szCs w:val="28"/>
                <w:rtl/>
              </w:rPr>
            </w:pPr>
            <w:r>
              <w:rPr>
                <w:rFonts w:ascii="David" w:eastAsia="David" w:hAnsi="David" w:cs="David" w:hint="cs"/>
                <w:sz w:val="28"/>
                <w:szCs w:val="28"/>
                <w:rtl/>
              </w:rPr>
              <w:t xml:space="preserve">הרצאת </w:t>
            </w:r>
            <w:r w:rsidR="00320EF7">
              <w:rPr>
                <w:rFonts w:ascii="David" w:eastAsia="David" w:hAnsi="David" w:cs="David" w:hint="cs"/>
                <w:sz w:val="28"/>
                <w:szCs w:val="28"/>
                <w:rtl/>
              </w:rPr>
              <w:t xml:space="preserve">ר' </w:t>
            </w:r>
            <w:proofErr w:type="spellStart"/>
            <w:r w:rsidR="00320EF7">
              <w:rPr>
                <w:rFonts w:ascii="David" w:eastAsia="David" w:hAnsi="David" w:cs="David" w:hint="cs"/>
                <w:sz w:val="28"/>
                <w:szCs w:val="28"/>
                <w:rtl/>
              </w:rPr>
              <w:t>אח"מ</w:t>
            </w:r>
            <w:proofErr w:type="spellEnd"/>
          </w:p>
        </w:tc>
        <w:tc>
          <w:tcPr>
            <w:tcW w:w="1116"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60" w:type="dxa"/>
          </w:tcPr>
          <w:p w:rsidR="00320EF7" w:rsidRDefault="00320EF7" w:rsidP="007E126E">
            <w:pPr>
              <w:rPr>
                <w:rFonts w:ascii="David" w:eastAsia="David" w:hAnsi="David" w:cs="David"/>
                <w:sz w:val="28"/>
                <w:szCs w:val="28"/>
                <w:rtl/>
              </w:rPr>
            </w:pPr>
          </w:p>
        </w:tc>
      </w:tr>
      <w:tr w:rsidR="00320EF7" w:rsidTr="00320EF7">
        <w:tc>
          <w:tcPr>
            <w:tcW w:w="2202" w:type="dxa"/>
          </w:tcPr>
          <w:p w:rsidR="00320EF7" w:rsidRDefault="00320EF7" w:rsidP="007E126E">
            <w:pPr>
              <w:rPr>
                <w:rFonts w:ascii="David" w:eastAsia="David" w:hAnsi="David" w:cs="David"/>
                <w:sz w:val="28"/>
                <w:szCs w:val="28"/>
                <w:rtl/>
              </w:rPr>
            </w:pPr>
            <w:r>
              <w:rPr>
                <w:rFonts w:ascii="David" w:eastAsia="David" w:hAnsi="David" w:cs="David" w:hint="cs"/>
                <w:sz w:val="28"/>
                <w:szCs w:val="28"/>
                <w:rtl/>
              </w:rPr>
              <w:t xml:space="preserve">סיור </w:t>
            </w:r>
            <w:r w:rsidR="008600AE">
              <w:rPr>
                <w:rFonts w:ascii="David" w:eastAsia="David" w:hAnsi="David" w:cs="David" w:hint="cs"/>
                <w:sz w:val="28"/>
                <w:szCs w:val="28"/>
                <w:rtl/>
              </w:rPr>
              <w:t xml:space="preserve">4 תחנות שתי קבוצות - </w:t>
            </w:r>
            <w:r>
              <w:rPr>
                <w:rFonts w:ascii="David" w:eastAsia="David" w:hAnsi="David" w:cs="David" w:hint="cs"/>
                <w:sz w:val="28"/>
                <w:szCs w:val="28"/>
                <w:rtl/>
              </w:rPr>
              <w:t xml:space="preserve">במכללה </w:t>
            </w:r>
            <w:r w:rsidR="008600AE">
              <w:rPr>
                <w:rFonts w:ascii="David" w:eastAsia="David" w:hAnsi="David" w:cs="David" w:hint="cs"/>
                <w:sz w:val="28"/>
                <w:szCs w:val="28"/>
                <w:rtl/>
              </w:rPr>
              <w:t xml:space="preserve"> </w:t>
            </w:r>
          </w:p>
        </w:tc>
        <w:tc>
          <w:tcPr>
            <w:tcW w:w="1116"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60" w:type="dxa"/>
          </w:tcPr>
          <w:p w:rsidR="00320EF7" w:rsidRDefault="00320EF7" w:rsidP="007E126E">
            <w:pPr>
              <w:rPr>
                <w:rFonts w:ascii="David" w:eastAsia="David" w:hAnsi="David" w:cs="David"/>
                <w:sz w:val="28"/>
                <w:szCs w:val="28"/>
                <w:rtl/>
              </w:rPr>
            </w:pPr>
          </w:p>
        </w:tc>
      </w:tr>
      <w:tr w:rsidR="00320EF7" w:rsidTr="00320EF7">
        <w:tc>
          <w:tcPr>
            <w:tcW w:w="2202" w:type="dxa"/>
          </w:tcPr>
          <w:p w:rsidR="00320EF7" w:rsidRDefault="008600AE" w:rsidP="007E126E">
            <w:pPr>
              <w:rPr>
                <w:rFonts w:ascii="David" w:eastAsia="David" w:hAnsi="David" w:cs="David"/>
                <w:sz w:val="28"/>
                <w:szCs w:val="28"/>
                <w:rtl/>
              </w:rPr>
            </w:pPr>
            <w:r>
              <w:rPr>
                <w:rFonts w:ascii="David" w:eastAsia="David" w:hAnsi="David" w:cs="David" w:hint="cs"/>
                <w:sz w:val="28"/>
                <w:szCs w:val="28"/>
                <w:rtl/>
              </w:rPr>
              <w:t>מדיני</w:t>
            </w:r>
          </w:p>
        </w:tc>
        <w:tc>
          <w:tcPr>
            <w:tcW w:w="1116"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59" w:type="dxa"/>
          </w:tcPr>
          <w:p w:rsidR="00320EF7" w:rsidRDefault="00320EF7" w:rsidP="007E126E">
            <w:pPr>
              <w:rPr>
                <w:rFonts w:ascii="David" w:eastAsia="David" w:hAnsi="David" w:cs="David"/>
                <w:sz w:val="28"/>
                <w:szCs w:val="28"/>
                <w:rtl/>
              </w:rPr>
            </w:pPr>
          </w:p>
        </w:tc>
        <w:tc>
          <w:tcPr>
            <w:tcW w:w="1660" w:type="dxa"/>
          </w:tcPr>
          <w:p w:rsidR="00320EF7" w:rsidRDefault="00320EF7" w:rsidP="007E126E">
            <w:pPr>
              <w:rPr>
                <w:rFonts w:ascii="David" w:eastAsia="David" w:hAnsi="David" w:cs="David"/>
                <w:sz w:val="28"/>
                <w:szCs w:val="28"/>
                <w:rtl/>
              </w:rPr>
            </w:pPr>
          </w:p>
        </w:tc>
      </w:tr>
      <w:tr w:rsidR="008600AE" w:rsidTr="00320EF7">
        <w:tc>
          <w:tcPr>
            <w:tcW w:w="2202" w:type="dxa"/>
          </w:tcPr>
          <w:p w:rsidR="008600AE" w:rsidRDefault="008600AE" w:rsidP="007E126E">
            <w:pPr>
              <w:rPr>
                <w:rFonts w:ascii="David" w:eastAsia="David" w:hAnsi="David" w:cs="David"/>
                <w:sz w:val="28"/>
                <w:szCs w:val="28"/>
                <w:rtl/>
              </w:rPr>
            </w:pPr>
            <w:r>
              <w:rPr>
                <w:rFonts w:ascii="David" w:eastAsia="David" w:hAnsi="David" w:cs="David" w:hint="cs"/>
                <w:sz w:val="28"/>
                <w:szCs w:val="28"/>
                <w:rtl/>
              </w:rPr>
              <w:t xml:space="preserve">ביקור בימ"מ </w:t>
            </w:r>
            <w:r>
              <w:rPr>
                <w:rFonts w:ascii="David" w:eastAsia="David" w:hAnsi="David" w:cs="David"/>
                <w:sz w:val="28"/>
                <w:szCs w:val="28"/>
                <w:rtl/>
              </w:rPr>
              <w:t>–</w:t>
            </w:r>
            <w:r>
              <w:rPr>
                <w:rFonts w:ascii="David" w:eastAsia="David" w:hAnsi="David" w:cs="David" w:hint="cs"/>
                <w:sz w:val="28"/>
                <w:szCs w:val="28"/>
                <w:rtl/>
              </w:rPr>
              <w:t xml:space="preserve"> הרצאה ותצוגה </w:t>
            </w:r>
          </w:p>
        </w:tc>
        <w:tc>
          <w:tcPr>
            <w:tcW w:w="1116" w:type="dxa"/>
          </w:tcPr>
          <w:p w:rsidR="008600AE" w:rsidRDefault="008600AE" w:rsidP="007E126E">
            <w:pPr>
              <w:rPr>
                <w:rFonts w:ascii="David" w:eastAsia="David" w:hAnsi="David" w:cs="David"/>
                <w:sz w:val="28"/>
                <w:szCs w:val="28"/>
                <w:rtl/>
              </w:rPr>
            </w:pPr>
          </w:p>
        </w:tc>
        <w:tc>
          <w:tcPr>
            <w:tcW w:w="1659" w:type="dxa"/>
          </w:tcPr>
          <w:p w:rsidR="008600AE" w:rsidRDefault="008600AE" w:rsidP="007E126E">
            <w:pPr>
              <w:rPr>
                <w:rFonts w:ascii="David" w:eastAsia="David" w:hAnsi="David" w:cs="David"/>
                <w:sz w:val="28"/>
                <w:szCs w:val="28"/>
                <w:rtl/>
              </w:rPr>
            </w:pPr>
          </w:p>
        </w:tc>
        <w:tc>
          <w:tcPr>
            <w:tcW w:w="1659" w:type="dxa"/>
          </w:tcPr>
          <w:p w:rsidR="008600AE" w:rsidRDefault="008600AE" w:rsidP="007E126E">
            <w:pPr>
              <w:rPr>
                <w:rFonts w:ascii="David" w:eastAsia="David" w:hAnsi="David" w:cs="David"/>
                <w:sz w:val="28"/>
                <w:szCs w:val="28"/>
                <w:rtl/>
              </w:rPr>
            </w:pPr>
          </w:p>
        </w:tc>
        <w:tc>
          <w:tcPr>
            <w:tcW w:w="1660" w:type="dxa"/>
          </w:tcPr>
          <w:p w:rsidR="008600AE" w:rsidRDefault="008600AE" w:rsidP="007E126E">
            <w:pPr>
              <w:rPr>
                <w:rFonts w:ascii="David" w:eastAsia="David" w:hAnsi="David" w:cs="David"/>
                <w:sz w:val="28"/>
                <w:szCs w:val="28"/>
                <w:rtl/>
              </w:rPr>
            </w:pPr>
          </w:p>
        </w:tc>
      </w:tr>
      <w:tr w:rsidR="008600AE" w:rsidTr="00320EF7">
        <w:tc>
          <w:tcPr>
            <w:tcW w:w="2202" w:type="dxa"/>
          </w:tcPr>
          <w:p w:rsidR="008600AE" w:rsidRDefault="008600AE" w:rsidP="007E126E">
            <w:pPr>
              <w:rPr>
                <w:rFonts w:ascii="David" w:eastAsia="David" w:hAnsi="David" w:cs="David"/>
                <w:sz w:val="28"/>
                <w:szCs w:val="28"/>
                <w:rtl/>
              </w:rPr>
            </w:pPr>
            <w:r>
              <w:rPr>
                <w:rFonts w:ascii="David" w:eastAsia="David" w:hAnsi="David" w:cs="David" w:hint="cs"/>
                <w:sz w:val="28"/>
                <w:szCs w:val="28"/>
                <w:rtl/>
              </w:rPr>
              <w:t xml:space="preserve">ביקור בכלביה </w:t>
            </w:r>
            <w:r>
              <w:rPr>
                <w:rFonts w:ascii="David" w:eastAsia="David" w:hAnsi="David" w:cs="David"/>
                <w:sz w:val="28"/>
                <w:szCs w:val="28"/>
                <w:rtl/>
              </w:rPr>
              <w:t>–</w:t>
            </w:r>
            <w:r>
              <w:rPr>
                <w:rFonts w:ascii="David" w:eastAsia="David" w:hAnsi="David" w:cs="David" w:hint="cs"/>
                <w:sz w:val="28"/>
                <w:szCs w:val="28"/>
                <w:rtl/>
              </w:rPr>
              <w:t xml:space="preserve"> הרצאה ותצוגה</w:t>
            </w:r>
          </w:p>
        </w:tc>
        <w:tc>
          <w:tcPr>
            <w:tcW w:w="1116" w:type="dxa"/>
          </w:tcPr>
          <w:p w:rsidR="008600AE" w:rsidRDefault="008600AE" w:rsidP="007E126E">
            <w:pPr>
              <w:rPr>
                <w:rFonts w:ascii="David" w:eastAsia="David" w:hAnsi="David" w:cs="David"/>
                <w:sz w:val="28"/>
                <w:szCs w:val="28"/>
                <w:rtl/>
              </w:rPr>
            </w:pPr>
          </w:p>
        </w:tc>
        <w:tc>
          <w:tcPr>
            <w:tcW w:w="1659" w:type="dxa"/>
          </w:tcPr>
          <w:p w:rsidR="008600AE" w:rsidRDefault="008600AE" w:rsidP="007E126E">
            <w:pPr>
              <w:rPr>
                <w:rFonts w:ascii="David" w:eastAsia="David" w:hAnsi="David" w:cs="David"/>
                <w:sz w:val="28"/>
                <w:szCs w:val="28"/>
                <w:rtl/>
              </w:rPr>
            </w:pPr>
          </w:p>
        </w:tc>
        <w:tc>
          <w:tcPr>
            <w:tcW w:w="1659" w:type="dxa"/>
          </w:tcPr>
          <w:p w:rsidR="008600AE" w:rsidRDefault="008600AE" w:rsidP="007E126E">
            <w:pPr>
              <w:rPr>
                <w:rFonts w:ascii="David" w:eastAsia="David" w:hAnsi="David" w:cs="David"/>
                <w:sz w:val="28"/>
                <w:szCs w:val="28"/>
                <w:rtl/>
              </w:rPr>
            </w:pPr>
          </w:p>
        </w:tc>
        <w:tc>
          <w:tcPr>
            <w:tcW w:w="1660" w:type="dxa"/>
          </w:tcPr>
          <w:p w:rsidR="008600AE" w:rsidRDefault="008600AE" w:rsidP="007E126E">
            <w:pPr>
              <w:rPr>
                <w:rFonts w:ascii="David" w:eastAsia="David" w:hAnsi="David" w:cs="David"/>
                <w:sz w:val="28"/>
                <w:szCs w:val="28"/>
                <w:rtl/>
              </w:rPr>
            </w:pPr>
          </w:p>
        </w:tc>
      </w:tr>
      <w:tr w:rsidR="008600AE" w:rsidTr="00320EF7">
        <w:tc>
          <w:tcPr>
            <w:tcW w:w="2202" w:type="dxa"/>
          </w:tcPr>
          <w:p w:rsidR="008600AE" w:rsidRDefault="008600AE" w:rsidP="007E126E">
            <w:pPr>
              <w:rPr>
                <w:rFonts w:ascii="David" w:eastAsia="David" w:hAnsi="David" w:cs="David"/>
                <w:sz w:val="28"/>
                <w:szCs w:val="28"/>
                <w:rtl/>
              </w:rPr>
            </w:pPr>
            <w:r>
              <w:rPr>
                <w:rFonts w:ascii="David" w:eastAsia="David" w:hAnsi="David" w:cs="David" w:hint="cs"/>
                <w:sz w:val="28"/>
                <w:szCs w:val="28"/>
                <w:rtl/>
              </w:rPr>
              <w:t xml:space="preserve">ביקור ביחידה האווירית </w:t>
            </w:r>
            <w:r>
              <w:rPr>
                <w:rFonts w:ascii="David" w:eastAsia="David" w:hAnsi="David" w:cs="David"/>
                <w:sz w:val="28"/>
                <w:szCs w:val="28"/>
                <w:rtl/>
              </w:rPr>
              <w:t>–</w:t>
            </w:r>
            <w:r>
              <w:rPr>
                <w:rFonts w:ascii="David" w:eastAsia="David" w:hAnsi="David" w:cs="David" w:hint="cs"/>
                <w:sz w:val="28"/>
                <w:szCs w:val="28"/>
                <w:rtl/>
              </w:rPr>
              <w:t xml:space="preserve"> הרצאה ותצוגה </w:t>
            </w:r>
          </w:p>
        </w:tc>
        <w:tc>
          <w:tcPr>
            <w:tcW w:w="1116" w:type="dxa"/>
          </w:tcPr>
          <w:p w:rsidR="008600AE" w:rsidRDefault="008600AE" w:rsidP="007E126E">
            <w:pPr>
              <w:rPr>
                <w:rFonts w:ascii="David" w:eastAsia="David" w:hAnsi="David" w:cs="David"/>
                <w:sz w:val="28"/>
                <w:szCs w:val="28"/>
                <w:rtl/>
              </w:rPr>
            </w:pPr>
          </w:p>
        </w:tc>
        <w:tc>
          <w:tcPr>
            <w:tcW w:w="1659" w:type="dxa"/>
          </w:tcPr>
          <w:p w:rsidR="008600AE" w:rsidRDefault="008600AE" w:rsidP="007E126E">
            <w:pPr>
              <w:rPr>
                <w:rFonts w:ascii="David" w:eastAsia="David" w:hAnsi="David" w:cs="David"/>
                <w:sz w:val="28"/>
                <w:szCs w:val="28"/>
                <w:rtl/>
              </w:rPr>
            </w:pPr>
          </w:p>
        </w:tc>
        <w:tc>
          <w:tcPr>
            <w:tcW w:w="1659" w:type="dxa"/>
          </w:tcPr>
          <w:p w:rsidR="008600AE" w:rsidRDefault="008600AE" w:rsidP="007E126E">
            <w:pPr>
              <w:rPr>
                <w:rFonts w:ascii="David" w:eastAsia="David" w:hAnsi="David" w:cs="David"/>
                <w:sz w:val="28"/>
                <w:szCs w:val="28"/>
                <w:rtl/>
              </w:rPr>
            </w:pPr>
          </w:p>
        </w:tc>
        <w:tc>
          <w:tcPr>
            <w:tcW w:w="1660" w:type="dxa"/>
          </w:tcPr>
          <w:p w:rsidR="008600AE" w:rsidRDefault="008600AE" w:rsidP="007E126E">
            <w:pPr>
              <w:rPr>
                <w:rFonts w:ascii="David" w:eastAsia="David" w:hAnsi="David" w:cs="David"/>
                <w:sz w:val="28"/>
                <w:szCs w:val="28"/>
                <w:rtl/>
              </w:rPr>
            </w:pPr>
          </w:p>
        </w:tc>
      </w:tr>
      <w:tr w:rsidR="008600AE" w:rsidTr="00320EF7">
        <w:tc>
          <w:tcPr>
            <w:tcW w:w="2202" w:type="dxa"/>
          </w:tcPr>
          <w:p w:rsidR="008600AE" w:rsidRDefault="008600AE" w:rsidP="007E126E">
            <w:pPr>
              <w:rPr>
                <w:rFonts w:ascii="David" w:eastAsia="David" w:hAnsi="David" w:cs="David"/>
                <w:sz w:val="28"/>
                <w:szCs w:val="28"/>
                <w:rtl/>
              </w:rPr>
            </w:pPr>
            <w:r>
              <w:rPr>
                <w:rFonts w:ascii="David" w:eastAsia="David" w:hAnsi="David" w:cs="David" w:hint="cs"/>
                <w:sz w:val="28"/>
                <w:szCs w:val="28"/>
                <w:rtl/>
              </w:rPr>
              <w:t xml:space="preserve">סיכום </w:t>
            </w:r>
          </w:p>
        </w:tc>
        <w:tc>
          <w:tcPr>
            <w:tcW w:w="1116" w:type="dxa"/>
          </w:tcPr>
          <w:p w:rsidR="008600AE" w:rsidRDefault="008600AE" w:rsidP="007E126E">
            <w:pPr>
              <w:rPr>
                <w:rFonts w:ascii="David" w:eastAsia="David" w:hAnsi="David" w:cs="David"/>
                <w:sz w:val="28"/>
                <w:szCs w:val="28"/>
                <w:rtl/>
              </w:rPr>
            </w:pPr>
          </w:p>
        </w:tc>
        <w:tc>
          <w:tcPr>
            <w:tcW w:w="1659" w:type="dxa"/>
          </w:tcPr>
          <w:p w:rsidR="008600AE" w:rsidRDefault="008600AE" w:rsidP="007E126E">
            <w:pPr>
              <w:rPr>
                <w:rFonts w:ascii="David" w:eastAsia="David" w:hAnsi="David" w:cs="David"/>
                <w:sz w:val="28"/>
                <w:szCs w:val="28"/>
                <w:rtl/>
              </w:rPr>
            </w:pPr>
          </w:p>
        </w:tc>
        <w:tc>
          <w:tcPr>
            <w:tcW w:w="1659" w:type="dxa"/>
          </w:tcPr>
          <w:p w:rsidR="008600AE" w:rsidRDefault="008600AE" w:rsidP="007E126E">
            <w:pPr>
              <w:rPr>
                <w:rFonts w:ascii="David" w:eastAsia="David" w:hAnsi="David" w:cs="David"/>
                <w:sz w:val="28"/>
                <w:szCs w:val="28"/>
                <w:rtl/>
              </w:rPr>
            </w:pPr>
          </w:p>
        </w:tc>
        <w:tc>
          <w:tcPr>
            <w:tcW w:w="1660" w:type="dxa"/>
          </w:tcPr>
          <w:p w:rsidR="008600AE" w:rsidRDefault="008600AE" w:rsidP="007E126E">
            <w:pPr>
              <w:rPr>
                <w:rFonts w:ascii="David" w:eastAsia="David" w:hAnsi="David" w:cs="David"/>
                <w:sz w:val="28"/>
                <w:szCs w:val="28"/>
                <w:rtl/>
              </w:rPr>
            </w:pPr>
          </w:p>
        </w:tc>
      </w:tr>
    </w:tbl>
    <w:p w:rsidR="00320EF7" w:rsidRDefault="00320EF7" w:rsidP="007E126E">
      <w:pPr>
        <w:spacing w:after="0" w:line="240" w:lineRule="auto"/>
        <w:rPr>
          <w:rFonts w:ascii="David" w:eastAsia="David" w:hAnsi="David" w:cs="David"/>
          <w:sz w:val="28"/>
          <w:szCs w:val="28"/>
          <w:rtl/>
        </w:rPr>
      </w:pPr>
    </w:p>
    <w:p w:rsidR="00320EF7" w:rsidRDefault="00320EF7" w:rsidP="007E126E">
      <w:pPr>
        <w:spacing w:after="0" w:line="240" w:lineRule="auto"/>
        <w:rPr>
          <w:rFonts w:ascii="David" w:eastAsia="David" w:hAnsi="David" w:cs="David"/>
          <w:sz w:val="28"/>
          <w:szCs w:val="28"/>
          <w:rtl/>
        </w:rPr>
      </w:pPr>
    </w:p>
    <w:p w:rsidR="00320EF7" w:rsidRDefault="00320EF7" w:rsidP="007E126E">
      <w:pPr>
        <w:spacing w:after="0" w:line="240" w:lineRule="auto"/>
        <w:rPr>
          <w:rFonts w:ascii="David" w:eastAsia="David" w:hAnsi="David" w:cs="David"/>
          <w:sz w:val="28"/>
          <w:szCs w:val="28"/>
          <w:rtl/>
        </w:rPr>
      </w:pPr>
    </w:p>
    <w:p w:rsidR="00320EF7" w:rsidRPr="008600AE" w:rsidRDefault="00320EF7" w:rsidP="007E126E">
      <w:pPr>
        <w:spacing w:after="0" w:line="240" w:lineRule="auto"/>
        <w:rPr>
          <w:rFonts w:ascii="David" w:eastAsia="David" w:hAnsi="David" w:cs="David"/>
          <w:b/>
          <w:bCs/>
          <w:sz w:val="28"/>
          <w:szCs w:val="28"/>
          <w:u w:val="single"/>
          <w:rtl/>
        </w:rPr>
      </w:pPr>
      <w:r w:rsidRPr="008600AE">
        <w:rPr>
          <w:rFonts w:ascii="David" w:eastAsia="David" w:hAnsi="David" w:cs="David" w:hint="cs"/>
          <w:b/>
          <w:bCs/>
          <w:sz w:val="28"/>
          <w:szCs w:val="28"/>
          <w:u w:val="single"/>
          <w:rtl/>
        </w:rPr>
        <w:t xml:space="preserve">צירי </w:t>
      </w:r>
      <w:proofErr w:type="spellStart"/>
      <w:r w:rsidRPr="008600AE">
        <w:rPr>
          <w:rFonts w:ascii="David" w:eastAsia="David" w:hAnsi="David" w:cs="David" w:hint="cs"/>
          <w:b/>
          <w:bCs/>
          <w:sz w:val="28"/>
          <w:szCs w:val="28"/>
          <w:u w:val="single"/>
          <w:rtl/>
        </w:rPr>
        <w:t>הבטל"מ</w:t>
      </w:r>
      <w:proofErr w:type="spellEnd"/>
      <w:r w:rsidRPr="008600AE">
        <w:rPr>
          <w:rFonts w:ascii="David" w:eastAsia="David" w:hAnsi="David" w:cs="David" w:hint="cs"/>
          <w:b/>
          <w:bCs/>
          <w:sz w:val="28"/>
          <w:szCs w:val="28"/>
          <w:u w:val="single"/>
          <w:rtl/>
        </w:rPr>
        <w:t xml:space="preserve"> </w:t>
      </w:r>
      <w:bookmarkStart w:id="0" w:name="_GoBack"/>
      <w:bookmarkEnd w:id="0"/>
    </w:p>
    <w:p w:rsidR="00320EF7" w:rsidRDefault="00320EF7" w:rsidP="007E126E">
      <w:pPr>
        <w:spacing w:after="0" w:line="240" w:lineRule="auto"/>
        <w:rPr>
          <w:rFonts w:ascii="David" w:eastAsia="David" w:hAnsi="David" w:cs="David"/>
          <w:sz w:val="28"/>
          <w:szCs w:val="28"/>
          <w:rtl/>
        </w:rPr>
      </w:pPr>
    </w:p>
    <w:tbl>
      <w:tblPr>
        <w:tblStyle w:val="a6"/>
        <w:bidiVisual/>
        <w:tblW w:w="0" w:type="auto"/>
        <w:tblLook w:val="04A0" w:firstRow="1" w:lastRow="0" w:firstColumn="1" w:lastColumn="0" w:noHBand="0" w:noVBand="1"/>
      </w:tblPr>
      <w:tblGrid>
        <w:gridCol w:w="2074"/>
        <w:gridCol w:w="2074"/>
        <w:gridCol w:w="2074"/>
        <w:gridCol w:w="2074"/>
      </w:tblGrid>
      <w:tr w:rsidR="008600AE" w:rsidTr="008600AE">
        <w:tc>
          <w:tcPr>
            <w:tcW w:w="2074" w:type="dxa"/>
          </w:tcPr>
          <w:p w:rsidR="008600AE" w:rsidRDefault="008600AE" w:rsidP="007E126E">
            <w:pPr>
              <w:rPr>
                <w:rFonts w:ascii="David" w:eastAsia="David" w:hAnsi="David" w:cs="David"/>
                <w:sz w:val="28"/>
                <w:szCs w:val="28"/>
                <w:rtl/>
              </w:rPr>
            </w:pPr>
            <w:r>
              <w:rPr>
                <w:rFonts w:ascii="David" w:eastAsia="David" w:hAnsi="David" w:cs="David" w:hint="cs"/>
                <w:sz w:val="28"/>
                <w:szCs w:val="28"/>
                <w:rtl/>
              </w:rPr>
              <w:t>מדיני</w:t>
            </w:r>
          </w:p>
        </w:tc>
        <w:tc>
          <w:tcPr>
            <w:tcW w:w="2074" w:type="dxa"/>
          </w:tcPr>
          <w:p w:rsidR="008600AE" w:rsidRDefault="008600AE" w:rsidP="007E126E">
            <w:pPr>
              <w:rPr>
                <w:rFonts w:ascii="David" w:eastAsia="David" w:hAnsi="David" w:cs="David"/>
                <w:sz w:val="28"/>
                <w:szCs w:val="28"/>
                <w:rtl/>
              </w:rPr>
            </w:pPr>
            <w:r>
              <w:rPr>
                <w:rFonts w:ascii="David" w:eastAsia="David" w:hAnsi="David" w:cs="David" w:hint="cs"/>
                <w:sz w:val="28"/>
                <w:szCs w:val="28"/>
                <w:rtl/>
              </w:rPr>
              <w:t xml:space="preserve">כלכלי </w:t>
            </w:r>
          </w:p>
        </w:tc>
        <w:tc>
          <w:tcPr>
            <w:tcW w:w="2074" w:type="dxa"/>
          </w:tcPr>
          <w:p w:rsidR="008600AE" w:rsidRDefault="008600AE" w:rsidP="007E126E">
            <w:pPr>
              <w:rPr>
                <w:rFonts w:ascii="David" w:eastAsia="David" w:hAnsi="David" w:cs="David"/>
                <w:sz w:val="28"/>
                <w:szCs w:val="28"/>
                <w:rtl/>
              </w:rPr>
            </w:pPr>
            <w:r>
              <w:rPr>
                <w:rFonts w:ascii="David" w:eastAsia="David" w:hAnsi="David" w:cs="David" w:hint="cs"/>
                <w:sz w:val="28"/>
                <w:szCs w:val="28"/>
                <w:rtl/>
              </w:rPr>
              <w:t>בטחוני</w:t>
            </w:r>
          </w:p>
        </w:tc>
        <w:tc>
          <w:tcPr>
            <w:tcW w:w="2074" w:type="dxa"/>
          </w:tcPr>
          <w:p w:rsidR="008600AE" w:rsidRDefault="008600AE" w:rsidP="007E126E">
            <w:pPr>
              <w:rPr>
                <w:rFonts w:ascii="David" w:eastAsia="David" w:hAnsi="David" w:cs="David"/>
                <w:sz w:val="28"/>
                <w:szCs w:val="28"/>
                <w:rtl/>
              </w:rPr>
            </w:pPr>
            <w:r>
              <w:rPr>
                <w:rFonts w:ascii="David" w:eastAsia="David" w:hAnsi="David" w:cs="David" w:hint="cs"/>
                <w:sz w:val="28"/>
                <w:szCs w:val="28"/>
                <w:rtl/>
              </w:rPr>
              <w:t xml:space="preserve">חברתי </w:t>
            </w:r>
          </w:p>
        </w:tc>
      </w:tr>
      <w:tr w:rsidR="008600AE" w:rsidTr="008600AE">
        <w:tc>
          <w:tcPr>
            <w:tcW w:w="2074" w:type="dxa"/>
          </w:tcPr>
          <w:p w:rsidR="008600AE" w:rsidRDefault="008600AE" w:rsidP="007E126E">
            <w:pPr>
              <w:rPr>
                <w:rFonts w:ascii="David" w:eastAsia="David" w:hAnsi="David" w:cs="David"/>
                <w:sz w:val="28"/>
                <w:szCs w:val="28"/>
                <w:rtl/>
              </w:rPr>
            </w:pPr>
          </w:p>
        </w:tc>
        <w:tc>
          <w:tcPr>
            <w:tcW w:w="2074" w:type="dxa"/>
          </w:tcPr>
          <w:p w:rsidR="008600AE" w:rsidRDefault="008600AE" w:rsidP="007E126E">
            <w:pPr>
              <w:rPr>
                <w:rFonts w:ascii="David" w:eastAsia="David" w:hAnsi="David" w:cs="David"/>
                <w:sz w:val="28"/>
                <w:szCs w:val="28"/>
                <w:rtl/>
              </w:rPr>
            </w:pPr>
            <w:r>
              <w:rPr>
                <w:rFonts w:ascii="David" w:eastAsia="David" w:hAnsi="David" w:cs="David" w:hint="cs"/>
                <w:sz w:val="28"/>
                <w:szCs w:val="28"/>
                <w:rtl/>
              </w:rPr>
              <w:t xml:space="preserve">הרצאת ר' </w:t>
            </w:r>
            <w:proofErr w:type="spellStart"/>
            <w:r>
              <w:rPr>
                <w:rFonts w:ascii="David" w:eastAsia="David" w:hAnsi="David" w:cs="David" w:hint="cs"/>
                <w:sz w:val="28"/>
                <w:szCs w:val="28"/>
                <w:rtl/>
              </w:rPr>
              <w:t>אג"ת</w:t>
            </w:r>
            <w:proofErr w:type="spellEnd"/>
            <w:r>
              <w:rPr>
                <w:rFonts w:ascii="David" w:eastAsia="David" w:hAnsi="David" w:cs="David" w:hint="cs"/>
                <w:sz w:val="28"/>
                <w:szCs w:val="28"/>
                <w:rtl/>
              </w:rPr>
              <w:t xml:space="preserve"> </w:t>
            </w:r>
          </w:p>
        </w:tc>
        <w:tc>
          <w:tcPr>
            <w:tcW w:w="2074" w:type="dxa"/>
          </w:tcPr>
          <w:p w:rsidR="008600AE" w:rsidRDefault="008600AE" w:rsidP="007E126E">
            <w:pPr>
              <w:rPr>
                <w:rFonts w:ascii="David" w:eastAsia="David" w:hAnsi="David" w:cs="David"/>
                <w:sz w:val="28"/>
                <w:szCs w:val="28"/>
                <w:rtl/>
              </w:rPr>
            </w:pPr>
            <w:r>
              <w:rPr>
                <w:rFonts w:ascii="David" w:eastAsia="David" w:hAnsi="David" w:cs="David" w:hint="cs"/>
                <w:sz w:val="28"/>
                <w:szCs w:val="28"/>
                <w:rtl/>
              </w:rPr>
              <w:t xml:space="preserve">ביקור בימ"מ </w:t>
            </w:r>
          </w:p>
        </w:tc>
        <w:tc>
          <w:tcPr>
            <w:tcW w:w="2074" w:type="dxa"/>
          </w:tcPr>
          <w:p w:rsidR="008600AE" w:rsidRDefault="008600AE" w:rsidP="007E126E">
            <w:pPr>
              <w:rPr>
                <w:rFonts w:ascii="David" w:eastAsia="David" w:hAnsi="David" w:cs="David"/>
                <w:sz w:val="28"/>
                <w:szCs w:val="28"/>
                <w:rtl/>
              </w:rPr>
            </w:pPr>
            <w:proofErr w:type="spellStart"/>
            <w:r>
              <w:rPr>
                <w:rFonts w:ascii="David" w:eastAsia="David" w:hAnsi="David" w:cs="David" w:hint="cs"/>
                <w:sz w:val="28"/>
                <w:szCs w:val="28"/>
                <w:rtl/>
              </w:rPr>
              <w:t>מיל"ה</w:t>
            </w:r>
            <w:proofErr w:type="spellEnd"/>
          </w:p>
        </w:tc>
      </w:tr>
      <w:tr w:rsidR="008600AE" w:rsidTr="008600AE">
        <w:tc>
          <w:tcPr>
            <w:tcW w:w="2074" w:type="dxa"/>
          </w:tcPr>
          <w:p w:rsidR="008600AE" w:rsidRDefault="008600AE" w:rsidP="007E126E">
            <w:pPr>
              <w:rPr>
                <w:rFonts w:ascii="David" w:eastAsia="David" w:hAnsi="David" w:cs="David"/>
                <w:sz w:val="28"/>
                <w:szCs w:val="28"/>
                <w:rtl/>
              </w:rPr>
            </w:pPr>
            <w:r>
              <w:rPr>
                <w:rFonts w:ascii="David" w:eastAsia="David" w:hAnsi="David" w:cs="David" w:hint="cs"/>
                <w:sz w:val="28"/>
                <w:szCs w:val="28"/>
                <w:rtl/>
              </w:rPr>
              <w:t xml:space="preserve">הרצאת ר' </w:t>
            </w:r>
            <w:proofErr w:type="spellStart"/>
            <w:r>
              <w:rPr>
                <w:rFonts w:ascii="David" w:eastAsia="David" w:hAnsi="David" w:cs="David" w:hint="cs"/>
                <w:sz w:val="28"/>
                <w:szCs w:val="28"/>
                <w:rtl/>
              </w:rPr>
              <w:t>אח"מ</w:t>
            </w:r>
            <w:proofErr w:type="spellEnd"/>
            <w:r>
              <w:rPr>
                <w:rFonts w:ascii="David" w:eastAsia="David" w:hAnsi="David" w:cs="David" w:hint="cs"/>
                <w:sz w:val="28"/>
                <w:szCs w:val="28"/>
                <w:rtl/>
              </w:rPr>
              <w:t xml:space="preserve"> </w:t>
            </w:r>
          </w:p>
        </w:tc>
        <w:tc>
          <w:tcPr>
            <w:tcW w:w="2074" w:type="dxa"/>
          </w:tcPr>
          <w:p w:rsidR="008600AE" w:rsidRDefault="008600AE" w:rsidP="007E126E">
            <w:pPr>
              <w:rPr>
                <w:rFonts w:ascii="David" w:eastAsia="David" w:hAnsi="David" w:cs="David"/>
                <w:sz w:val="28"/>
                <w:szCs w:val="28"/>
                <w:rtl/>
              </w:rPr>
            </w:pPr>
            <w:r>
              <w:rPr>
                <w:rFonts w:ascii="David" w:eastAsia="David" w:hAnsi="David" w:cs="David" w:hint="cs"/>
                <w:sz w:val="28"/>
                <w:szCs w:val="28"/>
                <w:rtl/>
              </w:rPr>
              <w:t xml:space="preserve">הרצאת ר' </w:t>
            </w:r>
            <w:proofErr w:type="spellStart"/>
            <w:r>
              <w:rPr>
                <w:rFonts w:ascii="David" w:eastAsia="David" w:hAnsi="David" w:cs="David" w:hint="cs"/>
                <w:sz w:val="28"/>
                <w:szCs w:val="28"/>
                <w:rtl/>
              </w:rPr>
              <w:t>אח"מ</w:t>
            </w:r>
            <w:proofErr w:type="spellEnd"/>
            <w:r>
              <w:rPr>
                <w:rFonts w:ascii="David" w:eastAsia="David" w:hAnsi="David" w:cs="David" w:hint="cs"/>
                <w:sz w:val="28"/>
                <w:szCs w:val="28"/>
                <w:rtl/>
              </w:rPr>
              <w:t xml:space="preserve"> </w:t>
            </w:r>
          </w:p>
        </w:tc>
        <w:tc>
          <w:tcPr>
            <w:tcW w:w="2074" w:type="dxa"/>
          </w:tcPr>
          <w:p w:rsidR="008600AE" w:rsidRDefault="008600AE" w:rsidP="007E126E">
            <w:pPr>
              <w:rPr>
                <w:rFonts w:ascii="David" w:eastAsia="David" w:hAnsi="David" w:cs="David"/>
                <w:sz w:val="28"/>
                <w:szCs w:val="28"/>
                <w:rtl/>
              </w:rPr>
            </w:pPr>
          </w:p>
        </w:tc>
        <w:tc>
          <w:tcPr>
            <w:tcW w:w="2074" w:type="dxa"/>
          </w:tcPr>
          <w:p w:rsidR="008600AE" w:rsidRDefault="008600AE" w:rsidP="007E126E">
            <w:pPr>
              <w:rPr>
                <w:rFonts w:ascii="David" w:eastAsia="David" w:hAnsi="David" w:cs="David"/>
                <w:sz w:val="28"/>
                <w:szCs w:val="28"/>
                <w:rtl/>
              </w:rPr>
            </w:pPr>
          </w:p>
        </w:tc>
      </w:tr>
      <w:tr w:rsidR="008600AE" w:rsidTr="008600AE">
        <w:tc>
          <w:tcPr>
            <w:tcW w:w="2074" w:type="dxa"/>
          </w:tcPr>
          <w:p w:rsidR="008600AE" w:rsidRDefault="008600AE" w:rsidP="007E126E">
            <w:pPr>
              <w:rPr>
                <w:rFonts w:ascii="David" w:eastAsia="David" w:hAnsi="David" w:cs="David"/>
                <w:sz w:val="28"/>
                <w:szCs w:val="28"/>
                <w:rtl/>
              </w:rPr>
            </w:pPr>
          </w:p>
        </w:tc>
        <w:tc>
          <w:tcPr>
            <w:tcW w:w="2074" w:type="dxa"/>
          </w:tcPr>
          <w:p w:rsidR="008600AE" w:rsidRDefault="008600AE" w:rsidP="007E126E">
            <w:pPr>
              <w:rPr>
                <w:rFonts w:ascii="David" w:eastAsia="David" w:hAnsi="David" w:cs="David"/>
                <w:sz w:val="28"/>
                <w:szCs w:val="28"/>
                <w:rtl/>
              </w:rPr>
            </w:pPr>
          </w:p>
        </w:tc>
        <w:tc>
          <w:tcPr>
            <w:tcW w:w="2074" w:type="dxa"/>
          </w:tcPr>
          <w:p w:rsidR="008600AE" w:rsidRDefault="008600AE" w:rsidP="007E126E">
            <w:pPr>
              <w:rPr>
                <w:rFonts w:ascii="David" w:eastAsia="David" w:hAnsi="David" w:cs="David"/>
                <w:sz w:val="28"/>
                <w:szCs w:val="28"/>
                <w:rtl/>
              </w:rPr>
            </w:pPr>
          </w:p>
        </w:tc>
        <w:tc>
          <w:tcPr>
            <w:tcW w:w="2074" w:type="dxa"/>
          </w:tcPr>
          <w:p w:rsidR="008600AE" w:rsidRDefault="008600AE" w:rsidP="007E126E">
            <w:pPr>
              <w:rPr>
                <w:rFonts w:ascii="David" w:eastAsia="David" w:hAnsi="David" w:cs="David"/>
                <w:sz w:val="28"/>
                <w:szCs w:val="28"/>
                <w:rtl/>
              </w:rPr>
            </w:pPr>
          </w:p>
        </w:tc>
      </w:tr>
      <w:tr w:rsidR="008600AE" w:rsidTr="008600AE">
        <w:tc>
          <w:tcPr>
            <w:tcW w:w="2074" w:type="dxa"/>
          </w:tcPr>
          <w:p w:rsidR="008600AE" w:rsidRDefault="008600AE" w:rsidP="007E126E">
            <w:pPr>
              <w:rPr>
                <w:rFonts w:ascii="David" w:eastAsia="David" w:hAnsi="David" w:cs="David"/>
                <w:sz w:val="28"/>
                <w:szCs w:val="28"/>
                <w:rtl/>
              </w:rPr>
            </w:pPr>
          </w:p>
        </w:tc>
        <w:tc>
          <w:tcPr>
            <w:tcW w:w="2074" w:type="dxa"/>
          </w:tcPr>
          <w:p w:rsidR="008600AE" w:rsidRDefault="008600AE" w:rsidP="007E126E">
            <w:pPr>
              <w:rPr>
                <w:rFonts w:ascii="David" w:eastAsia="David" w:hAnsi="David" w:cs="David"/>
                <w:sz w:val="28"/>
                <w:szCs w:val="28"/>
                <w:rtl/>
              </w:rPr>
            </w:pPr>
          </w:p>
        </w:tc>
        <w:tc>
          <w:tcPr>
            <w:tcW w:w="2074" w:type="dxa"/>
          </w:tcPr>
          <w:p w:rsidR="008600AE" w:rsidRDefault="008600AE" w:rsidP="007E126E">
            <w:pPr>
              <w:rPr>
                <w:rFonts w:ascii="David" w:eastAsia="David" w:hAnsi="David" w:cs="David"/>
                <w:sz w:val="28"/>
                <w:szCs w:val="28"/>
                <w:rtl/>
              </w:rPr>
            </w:pPr>
          </w:p>
        </w:tc>
        <w:tc>
          <w:tcPr>
            <w:tcW w:w="2074" w:type="dxa"/>
          </w:tcPr>
          <w:p w:rsidR="008600AE" w:rsidRDefault="008600AE" w:rsidP="007E126E">
            <w:pPr>
              <w:rPr>
                <w:rFonts w:ascii="David" w:eastAsia="David" w:hAnsi="David" w:cs="David"/>
                <w:sz w:val="28"/>
                <w:szCs w:val="28"/>
                <w:rtl/>
              </w:rPr>
            </w:pPr>
          </w:p>
        </w:tc>
      </w:tr>
      <w:tr w:rsidR="008600AE" w:rsidTr="008600AE">
        <w:tc>
          <w:tcPr>
            <w:tcW w:w="2074" w:type="dxa"/>
          </w:tcPr>
          <w:p w:rsidR="008600AE" w:rsidRDefault="008600AE" w:rsidP="007E126E">
            <w:pPr>
              <w:rPr>
                <w:rFonts w:ascii="David" w:eastAsia="David" w:hAnsi="David" w:cs="David"/>
                <w:sz w:val="28"/>
                <w:szCs w:val="28"/>
                <w:rtl/>
              </w:rPr>
            </w:pPr>
          </w:p>
        </w:tc>
        <w:tc>
          <w:tcPr>
            <w:tcW w:w="2074" w:type="dxa"/>
          </w:tcPr>
          <w:p w:rsidR="008600AE" w:rsidRDefault="008600AE" w:rsidP="007E126E">
            <w:pPr>
              <w:rPr>
                <w:rFonts w:ascii="David" w:eastAsia="David" w:hAnsi="David" w:cs="David"/>
                <w:sz w:val="28"/>
                <w:szCs w:val="28"/>
                <w:rtl/>
              </w:rPr>
            </w:pPr>
          </w:p>
        </w:tc>
        <w:tc>
          <w:tcPr>
            <w:tcW w:w="2074" w:type="dxa"/>
          </w:tcPr>
          <w:p w:rsidR="008600AE" w:rsidRDefault="008600AE" w:rsidP="007E126E">
            <w:pPr>
              <w:rPr>
                <w:rFonts w:ascii="David" w:eastAsia="David" w:hAnsi="David" w:cs="David"/>
                <w:sz w:val="28"/>
                <w:szCs w:val="28"/>
                <w:rtl/>
              </w:rPr>
            </w:pPr>
          </w:p>
        </w:tc>
        <w:tc>
          <w:tcPr>
            <w:tcW w:w="2074" w:type="dxa"/>
          </w:tcPr>
          <w:p w:rsidR="008600AE" w:rsidRDefault="008600AE" w:rsidP="007E126E">
            <w:pPr>
              <w:rPr>
                <w:rFonts w:ascii="David" w:eastAsia="David" w:hAnsi="David" w:cs="David"/>
                <w:sz w:val="28"/>
                <w:szCs w:val="28"/>
                <w:rtl/>
              </w:rPr>
            </w:pPr>
          </w:p>
        </w:tc>
      </w:tr>
    </w:tbl>
    <w:p w:rsidR="00320EF7" w:rsidRDefault="00320EF7" w:rsidP="007E126E">
      <w:pPr>
        <w:spacing w:after="0" w:line="240" w:lineRule="auto"/>
        <w:rPr>
          <w:rFonts w:ascii="David" w:eastAsia="David" w:hAnsi="David" w:cs="David"/>
          <w:sz w:val="28"/>
          <w:szCs w:val="28"/>
          <w:rtl/>
        </w:rPr>
      </w:pPr>
    </w:p>
    <w:p w:rsidR="00320EF7" w:rsidRDefault="00320EF7" w:rsidP="007E126E">
      <w:pPr>
        <w:spacing w:after="0" w:line="240" w:lineRule="auto"/>
        <w:rPr>
          <w:rFonts w:ascii="David" w:eastAsia="David" w:hAnsi="David" w:cs="David"/>
          <w:sz w:val="28"/>
          <w:szCs w:val="28"/>
          <w:rtl/>
        </w:rPr>
      </w:pPr>
    </w:p>
    <w:p w:rsidR="00320EF7" w:rsidRPr="008600AE" w:rsidRDefault="00320EF7" w:rsidP="007E126E">
      <w:pPr>
        <w:spacing w:after="0" w:line="240" w:lineRule="auto"/>
        <w:rPr>
          <w:rFonts w:ascii="David" w:eastAsia="David" w:hAnsi="David" w:cs="David"/>
          <w:b/>
          <w:bCs/>
          <w:sz w:val="28"/>
          <w:szCs w:val="28"/>
          <w:u w:val="single"/>
          <w:rtl/>
        </w:rPr>
      </w:pPr>
      <w:r w:rsidRPr="008600AE">
        <w:rPr>
          <w:rFonts w:ascii="David" w:eastAsia="David" w:hAnsi="David" w:cs="David" w:hint="cs"/>
          <w:b/>
          <w:bCs/>
          <w:sz w:val="28"/>
          <w:szCs w:val="28"/>
          <w:u w:val="single"/>
          <w:rtl/>
        </w:rPr>
        <w:t xml:space="preserve">דגשים </w:t>
      </w:r>
      <w:r w:rsidR="00CB6B9A">
        <w:rPr>
          <w:rFonts w:ascii="David" w:eastAsia="David" w:hAnsi="David" w:cs="David" w:hint="cs"/>
          <w:b/>
          <w:bCs/>
          <w:sz w:val="28"/>
          <w:szCs w:val="28"/>
          <w:u w:val="single"/>
          <w:rtl/>
        </w:rPr>
        <w:t>(דוגמא)</w:t>
      </w:r>
    </w:p>
    <w:p w:rsidR="00320EF7" w:rsidRDefault="00320EF7" w:rsidP="007E126E">
      <w:pPr>
        <w:spacing w:after="0" w:line="240" w:lineRule="auto"/>
        <w:rPr>
          <w:rFonts w:ascii="David" w:eastAsia="David" w:hAnsi="David" w:cs="David"/>
          <w:sz w:val="28"/>
          <w:szCs w:val="28"/>
          <w:rtl/>
        </w:rPr>
      </w:pPr>
    </w:p>
    <w:p w:rsidR="008600AE" w:rsidRDefault="008600AE" w:rsidP="008600AE">
      <w:pPr>
        <w:pStyle w:val="a5"/>
        <w:numPr>
          <w:ilvl w:val="0"/>
          <w:numId w:val="13"/>
        </w:numPr>
        <w:spacing w:after="0" w:line="240" w:lineRule="auto"/>
        <w:rPr>
          <w:rFonts w:ascii="David" w:eastAsia="David" w:hAnsi="David" w:cs="David"/>
          <w:sz w:val="28"/>
          <w:szCs w:val="28"/>
        </w:rPr>
      </w:pPr>
      <w:r>
        <w:rPr>
          <w:rFonts w:ascii="David" w:eastAsia="David" w:hAnsi="David" w:cs="David" w:hint="cs"/>
          <w:sz w:val="28"/>
          <w:szCs w:val="28"/>
          <w:rtl/>
        </w:rPr>
        <w:t xml:space="preserve">מפאת מורכבות היום נדרשת עמידה בזמנים </w:t>
      </w:r>
    </w:p>
    <w:p w:rsidR="008600AE" w:rsidRDefault="008600AE" w:rsidP="008600AE">
      <w:pPr>
        <w:pStyle w:val="a5"/>
        <w:numPr>
          <w:ilvl w:val="0"/>
          <w:numId w:val="13"/>
        </w:numPr>
        <w:spacing w:after="0" w:line="240" w:lineRule="auto"/>
        <w:rPr>
          <w:rFonts w:ascii="David" w:eastAsia="David" w:hAnsi="David" w:cs="David"/>
          <w:sz w:val="28"/>
          <w:szCs w:val="28"/>
        </w:rPr>
      </w:pPr>
      <w:r>
        <w:rPr>
          <w:rFonts w:ascii="David" w:eastAsia="David" w:hAnsi="David" w:cs="David" w:hint="cs"/>
          <w:sz w:val="28"/>
          <w:szCs w:val="28"/>
          <w:rtl/>
        </w:rPr>
        <w:t xml:space="preserve">כל מרצה יאפשר כ </w:t>
      </w:r>
      <w:r>
        <w:rPr>
          <w:rFonts w:ascii="David" w:eastAsia="David" w:hAnsi="David" w:cs="David"/>
          <w:sz w:val="28"/>
          <w:szCs w:val="28"/>
          <w:rtl/>
        </w:rPr>
        <w:t>–</w:t>
      </w:r>
      <w:r>
        <w:rPr>
          <w:rFonts w:ascii="David" w:eastAsia="David" w:hAnsi="David" w:cs="David" w:hint="cs"/>
          <w:sz w:val="28"/>
          <w:szCs w:val="28"/>
          <w:rtl/>
        </w:rPr>
        <w:t xml:space="preserve"> 15 דקות לשאלות </w:t>
      </w:r>
    </w:p>
    <w:p w:rsidR="008600AE" w:rsidRPr="008600AE" w:rsidRDefault="008600AE" w:rsidP="008600AE">
      <w:pPr>
        <w:pStyle w:val="a5"/>
        <w:numPr>
          <w:ilvl w:val="0"/>
          <w:numId w:val="13"/>
        </w:numPr>
        <w:spacing w:after="0" w:line="240" w:lineRule="auto"/>
        <w:rPr>
          <w:rFonts w:ascii="David" w:eastAsia="David" w:hAnsi="David" w:cs="David"/>
          <w:sz w:val="28"/>
          <w:szCs w:val="28"/>
          <w:rtl/>
        </w:rPr>
      </w:pPr>
      <w:r>
        <w:rPr>
          <w:rFonts w:ascii="David" w:eastAsia="David" w:hAnsi="David" w:cs="David" w:hint="cs"/>
          <w:sz w:val="28"/>
          <w:szCs w:val="28"/>
          <w:rtl/>
        </w:rPr>
        <w:t xml:space="preserve">קוד לבוש -  סיור </w:t>
      </w:r>
      <w:proofErr w:type="spellStart"/>
      <w:r>
        <w:rPr>
          <w:rFonts w:ascii="David" w:eastAsia="David" w:hAnsi="David" w:cs="David" w:hint="cs"/>
          <w:sz w:val="28"/>
          <w:szCs w:val="28"/>
          <w:rtl/>
        </w:rPr>
        <w:t>מב"ל</w:t>
      </w:r>
      <w:proofErr w:type="spellEnd"/>
      <w:r>
        <w:rPr>
          <w:rFonts w:ascii="David" w:eastAsia="David" w:hAnsi="David" w:cs="David" w:hint="cs"/>
          <w:sz w:val="28"/>
          <w:szCs w:val="28"/>
          <w:rtl/>
        </w:rPr>
        <w:t xml:space="preserve"> </w:t>
      </w:r>
    </w:p>
    <w:p w:rsidR="00320EF7" w:rsidRDefault="00320EF7" w:rsidP="007E126E">
      <w:pPr>
        <w:spacing w:after="0" w:line="240" w:lineRule="auto"/>
        <w:rPr>
          <w:rFonts w:ascii="David" w:eastAsia="David" w:hAnsi="David" w:cs="David"/>
          <w:sz w:val="28"/>
          <w:szCs w:val="28"/>
          <w:rtl/>
        </w:rPr>
      </w:pPr>
    </w:p>
    <w:p w:rsidR="00320EF7" w:rsidRDefault="00320EF7" w:rsidP="007E126E">
      <w:pPr>
        <w:spacing w:after="0" w:line="240" w:lineRule="auto"/>
        <w:rPr>
          <w:rFonts w:ascii="David" w:eastAsia="David" w:hAnsi="David" w:cs="David"/>
          <w:sz w:val="28"/>
          <w:szCs w:val="28"/>
          <w:rtl/>
        </w:rPr>
      </w:pPr>
    </w:p>
    <w:p w:rsidR="00320EF7" w:rsidRPr="00E61830" w:rsidRDefault="00320EF7" w:rsidP="007E126E">
      <w:pPr>
        <w:spacing w:after="0" w:line="240" w:lineRule="auto"/>
        <w:rPr>
          <w:rFonts w:ascii="David" w:eastAsia="David" w:hAnsi="David" w:cs="David"/>
          <w:b/>
          <w:bCs/>
          <w:sz w:val="28"/>
          <w:szCs w:val="28"/>
          <w:u w:val="single"/>
          <w:rtl/>
        </w:rPr>
      </w:pPr>
      <w:r w:rsidRPr="00E61830">
        <w:rPr>
          <w:rFonts w:ascii="David" w:eastAsia="David" w:hAnsi="David" w:cs="David" w:hint="cs"/>
          <w:b/>
          <w:bCs/>
          <w:sz w:val="28"/>
          <w:szCs w:val="28"/>
          <w:u w:val="single"/>
          <w:rtl/>
        </w:rPr>
        <w:lastRenderedPageBreak/>
        <w:t xml:space="preserve">מנהלה </w:t>
      </w:r>
      <w:r w:rsidR="00CB6B9A">
        <w:rPr>
          <w:rFonts w:ascii="David" w:eastAsia="David" w:hAnsi="David" w:cs="David" w:hint="cs"/>
          <w:b/>
          <w:bCs/>
          <w:sz w:val="28"/>
          <w:szCs w:val="28"/>
          <w:u w:val="single"/>
          <w:rtl/>
        </w:rPr>
        <w:t>(דוגמא)</w:t>
      </w:r>
    </w:p>
    <w:p w:rsidR="008600AE" w:rsidRDefault="008600AE" w:rsidP="007E126E">
      <w:pPr>
        <w:spacing w:after="0" w:line="240" w:lineRule="auto"/>
        <w:rPr>
          <w:rFonts w:ascii="David" w:eastAsia="David" w:hAnsi="David" w:cs="David"/>
          <w:b/>
          <w:bCs/>
          <w:sz w:val="28"/>
          <w:szCs w:val="28"/>
          <w:rtl/>
        </w:rPr>
      </w:pPr>
    </w:p>
    <w:p w:rsidR="008600AE" w:rsidRDefault="008600AE" w:rsidP="007E126E">
      <w:pPr>
        <w:spacing w:after="0" w:line="240" w:lineRule="auto"/>
        <w:rPr>
          <w:rFonts w:ascii="David" w:eastAsia="David" w:hAnsi="David" w:cs="David"/>
          <w:sz w:val="28"/>
          <w:szCs w:val="28"/>
          <w:rtl/>
        </w:rPr>
      </w:pPr>
      <w:r>
        <w:rPr>
          <w:rFonts w:ascii="David" w:eastAsia="David" w:hAnsi="David" w:cs="David" w:hint="cs"/>
          <w:sz w:val="28"/>
          <w:szCs w:val="28"/>
          <w:rtl/>
        </w:rPr>
        <w:t xml:space="preserve">(מול אתי ושלומי) </w:t>
      </w:r>
    </w:p>
    <w:p w:rsidR="008600AE" w:rsidRDefault="008600AE" w:rsidP="007E126E">
      <w:pPr>
        <w:spacing w:after="0" w:line="240" w:lineRule="auto"/>
        <w:rPr>
          <w:rFonts w:ascii="David" w:eastAsia="David" w:hAnsi="David" w:cs="David"/>
          <w:sz w:val="28"/>
          <w:szCs w:val="28"/>
          <w:rtl/>
        </w:rPr>
      </w:pPr>
      <w:r>
        <w:rPr>
          <w:rFonts w:ascii="David" w:eastAsia="David" w:hAnsi="David" w:cs="David" w:hint="cs"/>
          <w:sz w:val="28"/>
          <w:szCs w:val="28"/>
          <w:rtl/>
        </w:rPr>
        <w:t>תשורות</w:t>
      </w:r>
    </w:p>
    <w:p w:rsidR="008600AE" w:rsidRPr="008600AE" w:rsidRDefault="008600AE" w:rsidP="00AA0D6B">
      <w:pPr>
        <w:spacing w:after="0" w:line="240" w:lineRule="auto"/>
        <w:rPr>
          <w:rFonts w:ascii="David" w:eastAsia="David" w:hAnsi="David" w:cs="David"/>
          <w:sz w:val="28"/>
          <w:szCs w:val="28"/>
          <w:rtl/>
        </w:rPr>
      </w:pPr>
      <w:r>
        <w:rPr>
          <w:rFonts w:ascii="David" w:eastAsia="David" w:hAnsi="David" w:cs="David" w:hint="cs"/>
          <w:sz w:val="28"/>
          <w:szCs w:val="28"/>
          <w:rtl/>
        </w:rPr>
        <w:t xml:space="preserve">הצגת דוברים </w:t>
      </w:r>
    </w:p>
    <w:p w:rsidR="00320EF7" w:rsidRDefault="00320EF7" w:rsidP="007E126E">
      <w:pPr>
        <w:spacing w:after="0" w:line="240" w:lineRule="auto"/>
        <w:rPr>
          <w:rFonts w:ascii="David" w:eastAsia="David" w:hAnsi="David" w:cs="David"/>
          <w:sz w:val="28"/>
          <w:szCs w:val="28"/>
          <w:rtl/>
        </w:rPr>
      </w:pPr>
    </w:p>
    <w:p w:rsidR="00320EF7" w:rsidRDefault="00320EF7" w:rsidP="007E126E">
      <w:pPr>
        <w:spacing w:after="0" w:line="240" w:lineRule="auto"/>
        <w:rPr>
          <w:rFonts w:ascii="David" w:eastAsia="David" w:hAnsi="David" w:cs="David"/>
          <w:sz w:val="28"/>
          <w:szCs w:val="28"/>
          <w:rtl/>
        </w:rPr>
      </w:pPr>
    </w:p>
    <w:p w:rsidR="00320EF7" w:rsidRDefault="00320EF7" w:rsidP="007E126E">
      <w:pPr>
        <w:spacing w:after="0" w:line="240" w:lineRule="auto"/>
        <w:rPr>
          <w:rFonts w:ascii="David" w:eastAsia="David" w:hAnsi="David" w:cs="David"/>
          <w:sz w:val="28"/>
          <w:szCs w:val="28"/>
          <w:rtl/>
        </w:rPr>
      </w:pPr>
    </w:p>
    <w:p w:rsidR="00320EF7" w:rsidRDefault="00320EF7" w:rsidP="007E126E">
      <w:pPr>
        <w:spacing w:after="0" w:line="240" w:lineRule="auto"/>
        <w:rPr>
          <w:rFonts w:ascii="David" w:eastAsia="David" w:hAnsi="David" w:cs="David"/>
          <w:b/>
          <w:bCs/>
          <w:sz w:val="28"/>
          <w:szCs w:val="28"/>
          <w:u w:val="single"/>
          <w:rtl/>
        </w:rPr>
      </w:pPr>
      <w:r w:rsidRPr="008600AE">
        <w:rPr>
          <w:rFonts w:ascii="David" w:eastAsia="David" w:hAnsi="David" w:cs="David" w:hint="cs"/>
          <w:b/>
          <w:bCs/>
          <w:sz w:val="28"/>
          <w:szCs w:val="28"/>
          <w:u w:val="single"/>
          <w:rtl/>
        </w:rPr>
        <w:t xml:space="preserve">בטיחות </w:t>
      </w:r>
      <w:r w:rsidR="00CB6B9A">
        <w:rPr>
          <w:rFonts w:ascii="David" w:eastAsia="David" w:hAnsi="David" w:cs="David" w:hint="cs"/>
          <w:b/>
          <w:bCs/>
          <w:sz w:val="28"/>
          <w:szCs w:val="28"/>
          <w:u w:val="single"/>
          <w:rtl/>
        </w:rPr>
        <w:t>(דוגמא)</w:t>
      </w:r>
    </w:p>
    <w:p w:rsidR="008600AE" w:rsidRDefault="008600AE" w:rsidP="007E126E">
      <w:pPr>
        <w:spacing w:after="0" w:line="240" w:lineRule="auto"/>
        <w:rPr>
          <w:rFonts w:ascii="David" w:eastAsia="David" w:hAnsi="David" w:cs="David"/>
          <w:b/>
          <w:bCs/>
          <w:sz w:val="28"/>
          <w:szCs w:val="28"/>
          <w:u w:val="single"/>
          <w:rtl/>
        </w:rPr>
      </w:pPr>
    </w:p>
    <w:p w:rsidR="008600AE" w:rsidRDefault="008600AE" w:rsidP="008600AE">
      <w:pPr>
        <w:pStyle w:val="a5"/>
        <w:numPr>
          <w:ilvl w:val="0"/>
          <w:numId w:val="17"/>
        </w:numPr>
        <w:spacing w:after="0" w:line="240" w:lineRule="auto"/>
        <w:rPr>
          <w:rFonts w:ascii="David" w:eastAsia="David" w:hAnsi="David" w:cs="David"/>
          <w:sz w:val="28"/>
          <w:szCs w:val="28"/>
        </w:rPr>
      </w:pPr>
      <w:r w:rsidRPr="008600AE">
        <w:rPr>
          <w:rFonts w:ascii="David" w:eastAsia="David" w:hAnsi="David" w:cs="David"/>
          <w:sz w:val="28"/>
          <w:szCs w:val="28"/>
          <w:rtl/>
        </w:rPr>
        <w:t>4 נשקים על הכוח – אחד בכל צוות.</w:t>
      </w:r>
    </w:p>
    <w:p w:rsidR="008600AE" w:rsidRDefault="008600AE" w:rsidP="00E61830">
      <w:pPr>
        <w:pStyle w:val="a5"/>
        <w:numPr>
          <w:ilvl w:val="0"/>
          <w:numId w:val="17"/>
        </w:numPr>
        <w:spacing w:after="0" w:line="240" w:lineRule="auto"/>
        <w:rPr>
          <w:rFonts w:ascii="David" w:eastAsia="David" w:hAnsi="David" w:cs="David"/>
          <w:sz w:val="28"/>
          <w:szCs w:val="28"/>
        </w:rPr>
      </w:pPr>
      <w:r w:rsidRPr="008600AE">
        <w:rPr>
          <w:rFonts w:ascii="David" w:eastAsia="David" w:hAnsi="David" w:cs="David"/>
          <w:sz w:val="28"/>
          <w:szCs w:val="28"/>
          <w:rtl/>
        </w:rPr>
        <w:t>יש לוודא תקינות רכב המנהלות והעמסתו באופן בטיחותי טרם הנסיעה.</w:t>
      </w:r>
    </w:p>
    <w:p w:rsidR="00AA0D6B" w:rsidRDefault="00AA0D6B" w:rsidP="00AA0D6B">
      <w:pPr>
        <w:spacing w:after="0" w:line="240" w:lineRule="auto"/>
        <w:rPr>
          <w:rFonts w:ascii="David" w:eastAsia="David" w:hAnsi="David" w:cs="David"/>
          <w:sz w:val="28"/>
          <w:szCs w:val="28"/>
          <w:rtl/>
        </w:rPr>
      </w:pPr>
    </w:p>
    <w:p w:rsidR="00AA0D6B" w:rsidRDefault="00AA0D6B" w:rsidP="00AA0D6B">
      <w:pPr>
        <w:spacing w:after="0" w:line="240" w:lineRule="auto"/>
        <w:rPr>
          <w:rFonts w:ascii="David" w:eastAsia="David" w:hAnsi="David" w:cs="David"/>
          <w:sz w:val="28"/>
          <w:szCs w:val="28"/>
          <w:rtl/>
        </w:rPr>
      </w:pPr>
    </w:p>
    <w:p w:rsidR="00AA0D6B" w:rsidRPr="00CB6B9A" w:rsidRDefault="00AA0D6B" w:rsidP="00AA0D6B">
      <w:pPr>
        <w:spacing w:after="0" w:line="240" w:lineRule="auto"/>
        <w:rPr>
          <w:rFonts w:ascii="David" w:eastAsia="David" w:hAnsi="David" w:cs="David"/>
          <w:b/>
          <w:bCs/>
          <w:sz w:val="28"/>
          <w:szCs w:val="28"/>
          <w:u w:val="single"/>
          <w:rtl/>
        </w:rPr>
      </w:pPr>
      <w:r w:rsidRPr="00CB6B9A">
        <w:rPr>
          <w:rFonts w:ascii="David" w:eastAsia="David" w:hAnsi="David" w:cs="David" w:hint="cs"/>
          <w:b/>
          <w:bCs/>
          <w:sz w:val="28"/>
          <w:szCs w:val="28"/>
          <w:u w:val="single"/>
          <w:rtl/>
        </w:rPr>
        <w:t xml:space="preserve">נספחים </w:t>
      </w:r>
    </w:p>
    <w:p w:rsidR="00AA0D6B" w:rsidRDefault="00AA0D6B" w:rsidP="00AA0D6B">
      <w:pPr>
        <w:spacing w:after="0" w:line="240" w:lineRule="auto"/>
        <w:rPr>
          <w:rFonts w:ascii="David" w:eastAsia="David" w:hAnsi="David" w:cs="David"/>
          <w:sz w:val="28"/>
          <w:szCs w:val="28"/>
          <w:rtl/>
        </w:rPr>
      </w:pPr>
    </w:p>
    <w:p w:rsidR="00AA0D6B" w:rsidRDefault="00AA0D6B" w:rsidP="00AA0D6B">
      <w:pPr>
        <w:spacing w:after="0" w:line="240" w:lineRule="auto"/>
        <w:rPr>
          <w:rFonts w:ascii="David" w:eastAsia="David" w:hAnsi="David" w:cs="David"/>
          <w:sz w:val="28"/>
          <w:szCs w:val="28"/>
          <w:rtl/>
        </w:rPr>
      </w:pPr>
      <w:r>
        <w:rPr>
          <w:rFonts w:ascii="David" w:eastAsia="David" w:hAnsi="David" w:cs="David" w:hint="cs"/>
          <w:sz w:val="28"/>
          <w:szCs w:val="28"/>
          <w:rtl/>
        </w:rPr>
        <w:t xml:space="preserve">חומרי רקע על המקומות ועל האנשים שנפגוש </w:t>
      </w:r>
    </w:p>
    <w:p w:rsidR="00AA0D6B" w:rsidRDefault="00AA0D6B" w:rsidP="00AA0D6B">
      <w:pPr>
        <w:spacing w:after="0" w:line="240" w:lineRule="auto"/>
        <w:rPr>
          <w:rFonts w:ascii="David" w:eastAsia="David" w:hAnsi="David" w:cs="David"/>
          <w:sz w:val="28"/>
          <w:szCs w:val="28"/>
          <w:rtl/>
        </w:rPr>
      </w:pPr>
    </w:p>
    <w:p w:rsidR="00AA0D6B" w:rsidRDefault="00AA0D6B" w:rsidP="00AA0D6B">
      <w:pPr>
        <w:spacing w:after="0" w:line="240" w:lineRule="auto"/>
        <w:rPr>
          <w:rFonts w:ascii="David" w:eastAsia="David" w:hAnsi="David" w:cs="David"/>
          <w:sz w:val="28"/>
          <w:szCs w:val="28"/>
          <w:rtl/>
        </w:rPr>
      </w:pPr>
      <w:r>
        <w:rPr>
          <w:rFonts w:ascii="David" w:eastAsia="David" w:hAnsi="David" w:cs="David" w:hint="cs"/>
          <w:sz w:val="28"/>
          <w:szCs w:val="28"/>
          <w:rtl/>
        </w:rPr>
        <w:t xml:space="preserve">על המשטרה ועל הארגון </w:t>
      </w:r>
    </w:p>
    <w:p w:rsidR="00CB6B9A" w:rsidRDefault="00CB6B9A" w:rsidP="00AA0D6B">
      <w:pPr>
        <w:spacing w:after="0" w:line="240" w:lineRule="auto"/>
        <w:rPr>
          <w:rFonts w:ascii="David" w:eastAsia="David" w:hAnsi="David" w:cs="David"/>
          <w:sz w:val="28"/>
          <w:szCs w:val="28"/>
          <w:rtl/>
        </w:rPr>
      </w:pPr>
    </w:p>
    <w:p w:rsidR="00CB6B9A" w:rsidRPr="00AA0D6B" w:rsidRDefault="00CB6B9A" w:rsidP="00AA0D6B">
      <w:pPr>
        <w:spacing w:after="0" w:line="240" w:lineRule="auto"/>
        <w:rPr>
          <w:rFonts w:ascii="David" w:eastAsia="David" w:hAnsi="David" w:cs="David"/>
          <w:sz w:val="28"/>
          <w:szCs w:val="28"/>
          <w:rtl/>
        </w:rPr>
      </w:pPr>
      <w:r>
        <w:rPr>
          <w:rFonts w:ascii="David" w:eastAsia="David" w:hAnsi="David" w:cs="David" w:hint="cs"/>
          <w:sz w:val="28"/>
          <w:szCs w:val="28"/>
          <w:rtl/>
        </w:rPr>
        <w:t xml:space="preserve">שישמשו כחומר טעינה למשתתפים </w:t>
      </w:r>
    </w:p>
    <w:sectPr w:rsidR="00CB6B9A" w:rsidRPr="00AA0D6B" w:rsidSect="00227D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20B"/>
    <w:multiLevelType w:val="hybridMultilevel"/>
    <w:tmpl w:val="6094A47C"/>
    <w:lvl w:ilvl="0" w:tplc="0409000F">
      <w:start w:val="1"/>
      <w:numFmt w:val="decimal"/>
      <w:lvlText w:val="%1."/>
      <w:lvlJc w:val="left"/>
      <w:pPr>
        <w:ind w:left="720" w:hanging="360"/>
      </w:pPr>
    </w:lvl>
    <w:lvl w:ilvl="1" w:tplc="AB9C0CC0">
      <w:start w:val="1"/>
      <w:numFmt w:val="hebrew1"/>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26E78"/>
    <w:multiLevelType w:val="multilevel"/>
    <w:tmpl w:val="857A3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9E6952"/>
    <w:multiLevelType w:val="multilevel"/>
    <w:tmpl w:val="5608E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D769B"/>
    <w:multiLevelType w:val="hybridMultilevel"/>
    <w:tmpl w:val="3FD2A598"/>
    <w:lvl w:ilvl="0" w:tplc="1C100334">
      <w:start w:val="1600"/>
      <w:numFmt w:val="bullet"/>
      <w:lvlText w:val="-"/>
      <w:lvlJc w:val="left"/>
      <w:pPr>
        <w:ind w:left="720" w:hanging="360"/>
      </w:pPr>
      <w:rPr>
        <w:rFonts w:ascii="David" w:eastAsia="David"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552EF"/>
    <w:multiLevelType w:val="hybridMultilevel"/>
    <w:tmpl w:val="ABA0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B7709"/>
    <w:multiLevelType w:val="multilevel"/>
    <w:tmpl w:val="DCF89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1D6796"/>
    <w:multiLevelType w:val="hybridMultilevel"/>
    <w:tmpl w:val="81C4C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D3D65"/>
    <w:multiLevelType w:val="multilevel"/>
    <w:tmpl w:val="1CB21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16193F"/>
    <w:multiLevelType w:val="hybridMultilevel"/>
    <w:tmpl w:val="5EE0501E"/>
    <w:lvl w:ilvl="0" w:tplc="6C44FADC">
      <w:start w:val="1600"/>
      <w:numFmt w:val="bullet"/>
      <w:lvlText w:val="-"/>
      <w:lvlJc w:val="left"/>
      <w:pPr>
        <w:ind w:left="720" w:hanging="360"/>
      </w:pPr>
      <w:rPr>
        <w:rFonts w:ascii="David" w:eastAsia="David"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32271"/>
    <w:multiLevelType w:val="hybridMultilevel"/>
    <w:tmpl w:val="814CB62E"/>
    <w:lvl w:ilvl="0" w:tplc="FA6ED4E2">
      <w:start w:val="1"/>
      <w:numFmt w:val="hebrew1"/>
      <w:lvlText w:val="%1."/>
      <w:lvlJc w:val="left"/>
      <w:pPr>
        <w:ind w:left="1188" w:hanging="8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A7B9F"/>
    <w:multiLevelType w:val="multilevel"/>
    <w:tmpl w:val="C6E6F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E60A2A"/>
    <w:multiLevelType w:val="multilevel"/>
    <w:tmpl w:val="21DC5B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E736D3"/>
    <w:multiLevelType w:val="multilevel"/>
    <w:tmpl w:val="F9E44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2726EE"/>
    <w:multiLevelType w:val="multilevel"/>
    <w:tmpl w:val="798C56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AC1D5B"/>
    <w:multiLevelType w:val="multilevel"/>
    <w:tmpl w:val="ACEED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A52FEA"/>
    <w:multiLevelType w:val="multilevel"/>
    <w:tmpl w:val="B9E04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D2347B"/>
    <w:multiLevelType w:val="hybridMultilevel"/>
    <w:tmpl w:val="116A8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2"/>
  </w:num>
  <w:num w:numId="5">
    <w:abstractNumId w:val="15"/>
  </w:num>
  <w:num w:numId="6">
    <w:abstractNumId w:val="11"/>
  </w:num>
  <w:num w:numId="7">
    <w:abstractNumId w:val="10"/>
  </w:num>
  <w:num w:numId="8">
    <w:abstractNumId w:val="1"/>
  </w:num>
  <w:num w:numId="9">
    <w:abstractNumId w:val="13"/>
  </w:num>
  <w:num w:numId="10">
    <w:abstractNumId w:val="14"/>
  </w:num>
  <w:num w:numId="11">
    <w:abstractNumId w:val="8"/>
  </w:num>
  <w:num w:numId="12">
    <w:abstractNumId w:val="3"/>
  </w:num>
  <w:num w:numId="13">
    <w:abstractNumId w:val="4"/>
  </w:num>
  <w:num w:numId="14">
    <w:abstractNumId w:val="0"/>
  </w:num>
  <w:num w:numId="15">
    <w:abstractNumId w:val="9"/>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84"/>
    <w:rsid w:val="00023426"/>
    <w:rsid w:val="00045DBF"/>
    <w:rsid w:val="00066BE2"/>
    <w:rsid w:val="00076973"/>
    <w:rsid w:val="00077770"/>
    <w:rsid w:val="000C2ED4"/>
    <w:rsid w:val="001144FA"/>
    <w:rsid w:val="00142C01"/>
    <w:rsid w:val="00192A84"/>
    <w:rsid w:val="001A7A53"/>
    <w:rsid w:val="001B7CAF"/>
    <w:rsid w:val="001F208F"/>
    <w:rsid w:val="00227DAD"/>
    <w:rsid w:val="0023340C"/>
    <w:rsid w:val="002339FB"/>
    <w:rsid w:val="00234C8E"/>
    <w:rsid w:val="00265A08"/>
    <w:rsid w:val="00280009"/>
    <w:rsid w:val="00286294"/>
    <w:rsid w:val="002F0A4D"/>
    <w:rsid w:val="00300585"/>
    <w:rsid w:val="00320EF7"/>
    <w:rsid w:val="00332065"/>
    <w:rsid w:val="0033273A"/>
    <w:rsid w:val="00371BEE"/>
    <w:rsid w:val="003843B2"/>
    <w:rsid w:val="00395A73"/>
    <w:rsid w:val="003B0211"/>
    <w:rsid w:val="003B0607"/>
    <w:rsid w:val="003D1D0E"/>
    <w:rsid w:val="003F328E"/>
    <w:rsid w:val="004017B4"/>
    <w:rsid w:val="00405038"/>
    <w:rsid w:val="004502B1"/>
    <w:rsid w:val="004677D9"/>
    <w:rsid w:val="00471335"/>
    <w:rsid w:val="00486496"/>
    <w:rsid w:val="00486985"/>
    <w:rsid w:val="004A2165"/>
    <w:rsid w:val="004B7BEE"/>
    <w:rsid w:val="004C47EA"/>
    <w:rsid w:val="004F63DC"/>
    <w:rsid w:val="00515DB2"/>
    <w:rsid w:val="00595E52"/>
    <w:rsid w:val="005A2F00"/>
    <w:rsid w:val="005B53D7"/>
    <w:rsid w:val="005B579C"/>
    <w:rsid w:val="005D076A"/>
    <w:rsid w:val="005D6514"/>
    <w:rsid w:val="005D671F"/>
    <w:rsid w:val="005F6DAC"/>
    <w:rsid w:val="00656737"/>
    <w:rsid w:val="00663828"/>
    <w:rsid w:val="00666257"/>
    <w:rsid w:val="006732D8"/>
    <w:rsid w:val="006A1476"/>
    <w:rsid w:val="006A5916"/>
    <w:rsid w:val="006B2B12"/>
    <w:rsid w:val="006B2D92"/>
    <w:rsid w:val="006F7D68"/>
    <w:rsid w:val="00704E59"/>
    <w:rsid w:val="00724C29"/>
    <w:rsid w:val="00770E90"/>
    <w:rsid w:val="00790895"/>
    <w:rsid w:val="007A1E8D"/>
    <w:rsid w:val="007B51D4"/>
    <w:rsid w:val="007D2B8C"/>
    <w:rsid w:val="007D7EAF"/>
    <w:rsid w:val="007E126E"/>
    <w:rsid w:val="007E4E9E"/>
    <w:rsid w:val="00820757"/>
    <w:rsid w:val="00836BA4"/>
    <w:rsid w:val="00856DA4"/>
    <w:rsid w:val="008600AE"/>
    <w:rsid w:val="00890FA0"/>
    <w:rsid w:val="00893249"/>
    <w:rsid w:val="008D025A"/>
    <w:rsid w:val="008D1873"/>
    <w:rsid w:val="008D1A5B"/>
    <w:rsid w:val="008F5EE8"/>
    <w:rsid w:val="00931833"/>
    <w:rsid w:val="009B7195"/>
    <w:rsid w:val="00A02674"/>
    <w:rsid w:val="00A26051"/>
    <w:rsid w:val="00AA0D6B"/>
    <w:rsid w:val="00AD2C75"/>
    <w:rsid w:val="00AD4CB2"/>
    <w:rsid w:val="00AF4FDC"/>
    <w:rsid w:val="00B113F9"/>
    <w:rsid w:val="00B147F3"/>
    <w:rsid w:val="00B553FF"/>
    <w:rsid w:val="00B740F5"/>
    <w:rsid w:val="00BB336F"/>
    <w:rsid w:val="00C3390B"/>
    <w:rsid w:val="00C662D8"/>
    <w:rsid w:val="00C741C8"/>
    <w:rsid w:val="00CB6B9A"/>
    <w:rsid w:val="00CD037E"/>
    <w:rsid w:val="00CE3A25"/>
    <w:rsid w:val="00D1253D"/>
    <w:rsid w:val="00D260D4"/>
    <w:rsid w:val="00D34369"/>
    <w:rsid w:val="00D43E07"/>
    <w:rsid w:val="00D67497"/>
    <w:rsid w:val="00D7241E"/>
    <w:rsid w:val="00D96E8D"/>
    <w:rsid w:val="00DF151D"/>
    <w:rsid w:val="00E0728A"/>
    <w:rsid w:val="00E61830"/>
    <w:rsid w:val="00E74063"/>
    <w:rsid w:val="00EF4A4C"/>
    <w:rsid w:val="00F23E3F"/>
    <w:rsid w:val="00F418AA"/>
    <w:rsid w:val="00F5092F"/>
    <w:rsid w:val="00F6795E"/>
    <w:rsid w:val="00FB1CAB"/>
    <w:rsid w:val="00FB2BF0"/>
    <w:rsid w:val="00FD09E1"/>
    <w:rsid w:val="00FD5261"/>
    <w:rsid w:val="00FE2EE1"/>
    <w:rsid w:val="00FF27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5D61"/>
  <w15:docId w15:val="{A7A13040-7342-46DC-A921-569418BE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DA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95E"/>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F6795E"/>
    <w:rPr>
      <w:rFonts w:ascii="Tahoma" w:hAnsi="Tahoma" w:cs="Tahoma"/>
      <w:sz w:val="18"/>
      <w:szCs w:val="18"/>
    </w:rPr>
  </w:style>
  <w:style w:type="paragraph" w:styleId="a5">
    <w:name w:val="List Paragraph"/>
    <w:basedOn w:val="a"/>
    <w:uiPriority w:val="34"/>
    <w:qFormat/>
    <w:rsid w:val="00077770"/>
    <w:pPr>
      <w:ind w:left="720"/>
      <w:contextualSpacing/>
    </w:pPr>
  </w:style>
  <w:style w:type="paragraph" w:styleId="NormalWeb">
    <w:name w:val="Normal (Web)"/>
    <w:basedOn w:val="a"/>
    <w:uiPriority w:val="99"/>
    <w:semiHidden/>
    <w:unhideWhenUsed/>
    <w:rsid w:val="008D1A5B"/>
    <w:rPr>
      <w:rFonts w:ascii="Times New Roman" w:hAnsi="Times New Roman" w:cs="Times New Roman"/>
      <w:sz w:val="24"/>
      <w:szCs w:val="24"/>
    </w:rPr>
  </w:style>
  <w:style w:type="table" w:styleId="a6">
    <w:name w:val="Table Grid"/>
    <w:basedOn w:val="a1"/>
    <w:uiPriority w:val="59"/>
    <w:rsid w:val="00320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8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383</Words>
  <Characters>1918</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u26612</dc:creator>
  <cp:lastModifiedBy>Eran</cp:lastModifiedBy>
  <cp:revision>8</cp:revision>
  <cp:lastPrinted>2017-04-06T05:46:00Z</cp:lastPrinted>
  <dcterms:created xsi:type="dcterms:W3CDTF">2019-01-21T08:50:00Z</dcterms:created>
  <dcterms:modified xsi:type="dcterms:W3CDTF">2019-01-21T09:58:00Z</dcterms:modified>
</cp:coreProperties>
</file>