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92" w:rsidRDefault="00A32892" w:rsidP="00AD5D7B">
      <w:pPr>
        <w:jc w:val="center"/>
        <w:rPr>
          <w:rFonts w:ascii="Arial" w:hAnsi="Arial" w:cs="Arial" w:hint="cs"/>
          <w:color w:val="252525"/>
          <w:sz w:val="24"/>
          <w:szCs w:val="24"/>
          <w:shd w:val="clear" w:color="auto" w:fill="FFFFFF"/>
          <w:rtl/>
        </w:rPr>
      </w:pPr>
    </w:p>
    <w:p w:rsidR="00A64CA6" w:rsidRDefault="0070382E" w:rsidP="00F3779D">
      <w:pPr>
        <w:bidi w:val="0"/>
        <w:jc w:val="center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 w:hint="cs"/>
          <w:b/>
          <w:bCs/>
          <w:color w:val="252525"/>
          <w:sz w:val="24"/>
          <w:szCs w:val="24"/>
          <w:u w:val="single"/>
          <w:shd w:val="clear" w:color="auto" w:fill="FFFFFF"/>
        </w:rPr>
        <w:t>HD</w:t>
      </w:r>
      <w:r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MC INDIA 2</w:t>
      </w:r>
      <w:r w:rsidR="00F3779D">
        <w:rPr>
          <w:rStyle w:val="apple-converted-space"/>
          <w:rFonts w:ascii="Arial" w:hAnsi="Arial" w:cs="Arial" w:hint="cs"/>
          <w:b/>
          <w:bCs/>
          <w:color w:val="252525"/>
          <w:sz w:val="24"/>
          <w:szCs w:val="24"/>
          <w:u w:val="single"/>
          <w:shd w:val="clear" w:color="auto" w:fill="FFFFFF"/>
          <w:rtl/>
        </w:rPr>
        <w:t>4</w:t>
      </w:r>
      <w:r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/</w:t>
      </w:r>
      <w:r w:rsidR="00F3779D">
        <w:rPr>
          <w:rStyle w:val="apple-converted-space"/>
          <w:rFonts w:ascii="Arial" w:hAnsi="Arial" w:cs="Arial" w:hint="cs"/>
          <w:b/>
          <w:bCs/>
          <w:color w:val="252525"/>
          <w:sz w:val="24"/>
          <w:szCs w:val="24"/>
          <w:u w:val="single"/>
          <w:shd w:val="clear" w:color="auto" w:fill="FFFFFF"/>
          <w:rtl/>
        </w:rPr>
        <w:t>8/16</w:t>
      </w:r>
    </w:p>
    <w:p w:rsidR="009878A1" w:rsidRPr="0070382E" w:rsidRDefault="0070382E" w:rsidP="00A761F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70382E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Self introduction</w:t>
      </w:r>
    </w:p>
    <w:p w:rsid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25 years</w:t>
      </w:r>
    </w:p>
    <w:p w:rsid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DPR in NY</w:t>
      </w:r>
    </w:p>
    <w:p w:rsidR="0070382E" w:rsidRDefault="00E20F92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Strategic</w:t>
      </w:r>
      <w:r w:rsidR="0070382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division</w:t>
      </w:r>
    </w:p>
    <w:p w:rsidR="0070382E" w:rsidRPr="0070382E" w:rsidRDefault="00F3779D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Third</w:t>
      </w:r>
      <w:r w:rsidR="0070382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year instructor</w:t>
      </w:r>
    </w:p>
    <w:p w:rsidR="009878A1" w:rsidRPr="006336E7" w:rsidRDefault="008E2C49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Opening remarks</w:t>
      </w:r>
    </w:p>
    <w:p w:rsidR="009878A1" w:rsidRDefault="0070382E" w:rsidP="00F3779D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Portray a 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very broad overview of the main foreign affairs strategic challenges</w:t>
      </w:r>
    </w:p>
    <w:p w:rsidR="00E20F92" w:rsidRDefault="00E20F92" w:rsidP="00F3779D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goal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from the early days of the Zionist movement-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to preserve a strong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 Jewish democratic country</w:t>
      </w:r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-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ome for the Jewish people, an accepted member in the community of nations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-declaration of independence</w:t>
      </w:r>
    </w:p>
    <w:p w:rsidR="00F3779D" w:rsidRDefault="00C256B4" w:rsidP="000F033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strategic environment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hostile environment – isolation-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political,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military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economic,</w:t>
      </w:r>
      <w:r w:rsidR="00166E6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export dependency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no natural resources,  not a part of a regional block,  small, no strategic depth – which </w:t>
      </w:r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leads to the following principals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F3779D" w:rsidRDefault="00F3779D" w:rsidP="00F3779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Realistic foreign affairs policy where political consideration are subjected to national security consideration</w:t>
      </w:r>
    </w:p>
    <w:p w:rsidR="00F3779D" w:rsidRDefault="00F3779D" w:rsidP="00F3779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Alliance with a superpower – first it was France, then US </w:t>
      </w:r>
    </w:p>
    <w:p w:rsidR="00166E6E" w:rsidRDefault="000F033E" w:rsidP="00F3779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Looking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for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other alliances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near and far (periphery alliance, now Mediterranean)</w:t>
      </w:r>
    </w:p>
    <w:p w:rsidR="00EC30EA" w:rsidRDefault="00F3779D" w:rsidP="00F3779D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The </w:t>
      </w:r>
      <w:r w:rsidR="00C256B4"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G</w:t>
      </w:r>
      <w:r w:rsidR="0070382E" w:rsidRP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lobal </w:t>
      </w: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environment has changed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multi-polar or a </w:t>
      </w:r>
      <w:r w:rsidR="00EC30EA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non 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polar world</w:t>
      </w:r>
    </w:p>
    <w:p w:rsidR="00EC30EA" w:rsidRDefault="00AB35BF" w:rsidP="00AB35BF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technology and telecommunication – affect politics and diplomacy, NGO's, social networks, soft power</w:t>
      </w:r>
    </w:p>
    <w:p w:rsidR="00EC30EA" w:rsidRDefault="0033721F" w:rsidP="00AB35BF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F3779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The rise of 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non state actors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US becomes energetic</w:t>
      </w:r>
      <w:r w:rsidR="00C256B4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ally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self sufficient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pivoting</w:t>
      </w:r>
      <w:r w:rsidR="00AB35B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or rebalancing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to the east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crisis in EU,</w:t>
      </w:r>
      <w:r w:rsidR="00AB35B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- political and economic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rise of China</w:t>
      </w:r>
      <w:r w:rsidR="00AB35B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India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Russia's attempt to regain global power</w:t>
      </w:r>
      <w:r w:rsidR="00AB35B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regional involvement</w:t>
      </w:r>
    </w:p>
    <w:p w:rsidR="00EC30EA" w:rsidRDefault="0033721F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multilateralism </w:t>
      </w:r>
    </w:p>
    <w:p w:rsidR="00EC30EA" w:rsidRDefault="00723693" w:rsidP="00AB35BF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in the nature of war</w:t>
      </w:r>
      <w:r w:rsidR="00AB35B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fare – asymmetric warfare,  international law, cyber etc</w:t>
      </w:r>
    </w:p>
    <w:p w:rsidR="0070382E" w:rsidRPr="00EC30EA" w:rsidRDefault="00C55346" w:rsidP="00EC30EA">
      <w:pPr>
        <w:pStyle w:val="a3"/>
        <w:numPr>
          <w:ilvl w:val="0"/>
          <w:numId w:val="5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the world deals with 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many crisis in </w:t>
      </w:r>
      <w:r w:rsidR="00EC30EA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parallel</w:t>
      </w:r>
      <w:r w:rsidR="0033721F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A64CA6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64CA6" w:rsidRPr="006336E7" w:rsidRDefault="00A64CA6" w:rsidP="006336E7">
      <w:pPr>
        <w:bidi w:val="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6336E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lastRenderedPageBreak/>
        <w:t>Regional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challenges</w:t>
      </w:r>
    </w:p>
    <w:p w:rsidR="00EC30EA" w:rsidRDefault="00EC30EA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0F033E" w:rsidRDefault="008E2C49" w:rsidP="00EC30E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708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Middle-East – general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: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the upheaval,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Non state actors, non governable areas, no address</w:t>
      </w:r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the end of the </w:t>
      </w:r>
      <w:proofErr w:type="spellStart"/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Syks-pico</w:t>
      </w:r>
      <w:proofErr w:type="spellEnd"/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order, sectarianism, tribalism</w:t>
      </w:r>
    </w:p>
    <w:p w:rsidR="000F033E" w:rsidRDefault="000F033E" w:rsidP="000F033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4 camps</w:t>
      </w:r>
    </w:p>
    <w:p w:rsidR="000F033E" w:rsidRDefault="000F033E" w:rsidP="000F033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War by proxies</w:t>
      </w:r>
    </w:p>
    <w:p w:rsidR="008E2C49" w:rsidRDefault="000F033E" w:rsidP="000F033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1547AA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Syria – dealing with disintegration, involvement of Iran and Hezbollah stronger non state actors on the Golan,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Russia's involvement,</w:t>
      </w:r>
    </w:p>
    <w:p w:rsidR="001547AA" w:rsidRDefault="00EC30EA" w:rsidP="001547A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Israeli policy: careful involvement' humanitarian assistance, denying Hezbollah a base in Golan, transfer of strategic weapons, de-conflicting with Russia</w:t>
      </w:r>
    </w:p>
    <w:p w:rsidR="001547AA" w:rsidRDefault="001547AA" w:rsidP="001547A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Separation of forces agreement and future of UNDOF</w:t>
      </w:r>
    </w:p>
    <w:p w:rsidR="008E2C49" w:rsidRDefault="008E2C49" w:rsidP="00EC30E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IS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Iran status enhancer, potential threat to Jordan, at this point not a direct threat but on Sinai and Gaza – against Hamas might become problematic</w:t>
      </w:r>
    </w:p>
    <w:p w:rsidR="001547AA" w:rsidRDefault="001547AA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1547AA" w:rsidRDefault="001547AA" w:rsidP="001547A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Lebanon and Jordan – fragile</w:t>
      </w:r>
    </w:p>
    <w:p w:rsidR="008E2C49" w:rsidRDefault="008E2C49" w:rsidP="001547A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Egypt – enhanced cooperation – the Sinai challenge – address?</w:t>
      </w:r>
      <w:r w:rsid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Economic situation worrying</w:t>
      </w:r>
    </w:p>
    <w:p w:rsidR="008E2C49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pragmatic camp – how far can they go openly – Arab peace initiative?</w:t>
      </w:r>
    </w:p>
    <w:p w:rsidR="008E2C49" w:rsidRDefault="008E2C49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A64CA6" w:rsidRPr="006336E7" w:rsidRDefault="00A64CA6" w:rsidP="008E2C4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6336E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Iranian challenge</w:t>
      </w:r>
    </w:p>
    <w:p w:rsidR="00C55346" w:rsidRDefault="00C55346" w:rsidP="005E2ED9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In the long run</w:t>
      </w:r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still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prob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ab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ly the no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.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1</w:t>
      </w:r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strate</w:t>
      </w:r>
      <w:r w:rsidR="005E2ED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gic threat even if the agreement is kept</w:t>
      </w:r>
      <w:r w:rsidR="000F033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threat</w:t>
      </w:r>
    </w:p>
    <w:p w:rsidR="007D5889" w:rsidRDefault="000F033E" w:rsidP="000F033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Nuclear, attempt to reach regional</w:t>
      </w:r>
      <w:r w:rsidR="007D588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hegemony</w:t>
      </w:r>
    </w:p>
    <w:p w:rsidR="00C55346" w:rsidRDefault="00C55346" w:rsidP="00C5534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1B3B78" w:rsidRDefault="001B3B78" w:rsidP="00C5534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Regional:</w:t>
      </w:r>
    </w:p>
    <w:p w:rsidR="00C256B4" w:rsidRDefault="00C256B4" w:rsidP="00C5626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Negative involvement throughout the ME</w:t>
      </w:r>
    </w:p>
    <w:p w:rsidR="00EC30EA" w:rsidRDefault="005E2ED9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From </w:t>
      </w:r>
      <w:r w:rsid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Our point of view:</w:t>
      </w:r>
    </w:p>
    <w:p w:rsidR="001B3B78" w:rsidRPr="00EC30EA" w:rsidRDefault="001B3B78" w:rsidP="00EC30EA">
      <w:pPr>
        <w:pStyle w:val="a3"/>
        <w:numPr>
          <w:ilvl w:val="0"/>
          <w:numId w:val="6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 xml:space="preserve">Support of </w:t>
      </w:r>
      <w:r w:rsidR="00C56262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Hezbollah</w:t>
      </w: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arms, money</w:t>
      </w:r>
    </w:p>
    <w:p w:rsidR="001B3B78" w:rsidRPr="00EC30EA" w:rsidRDefault="001B3B78" w:rsidP="00EC30EA">
      <w:pPr>
        <w:pStyle w:val="a3"/>
        <w:numPr>
          <w:ilvl w:val="0"/>
          <w:numId w:val="6"/>
        </w:num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Support of Hamas</w:t>
      </w:r>
      <w:r w:rsidR="0010741A" w:rsidRPr="00EC30E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Islamic Jihad </w:t>
      </w:r>
    </w:p>
    <w:p w:rsidR="001B3B78" w:rsidRDefault="001B3B78" w:rsidP="001B3B78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64CA6" w:rsidRDefault="0010741A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Nuclear: </w:t>
      </w:r>
      <w:r w:rsidR="00A64CA6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JCPOA agreement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flawed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C46102" w:rsidRDefault="004533E3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Iran as a threshold state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legitimacy for a program in the medium and long range </w:t>
      </w:r>
    </w:p>
    <w:p w:rsidR="004533E3" w:rsidRDefault="0010741A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5E2ED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Further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proliferation in the ME</w:t>
      </w:r>
      <w:r w:rsidR="005E2ED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end of NPT</w:t>
      </w:r>
    </w:p>
    <w:p w:rsidR="001B3B78" w:rsidRDefault="00031BA6" w:rsidP="00031BA6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</w:t>
      </w:r>
      <w:r w:rsidR="001B3B7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oor enforcement mechanism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all or nothing if violation, snap back sanctions -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deterrence</w:t>
      </w:r>
    </w:p>
    <w:p w:rsidR="001B3B78" w:rsidRDefault="00031BA6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Removal of arms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embargo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restrictions regarding ballistic missiles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</w:t>
      </w:r>
      <w:r w:rsidR="001B3B7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arms and missile program sanctions</w:t>
      </w:r>
    </w:p>
    <w:p w:rsidR="00031BA6" w:rsidRDefault="00031BA6" w:rsidP="00031BA6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PMD – no condition for agreement</w:t>
      </w:r>
    </w:p>
    <w:p w:rsidR="0010741A" w:rsidRDefault="0010741A" w:rsidP="00874B45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 </w:t>
      </w:r>
      <w:r w:rsidR="00874B4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&amp;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 of advanced centrifuges</w:t>
      </w:r>
    </w:p>
    <w:p w:rsidR="00A64CA6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0925A1" w:rsidRDefault="000925A1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64CA6" w:rsidRPr="008E2C49" w:rsidRDefault="00A64CA6" w:rsidP="000925A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8E2C49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Palestinians</w:t>
      </w:r>
    </w:p>
    <w:p w:rsidR="00A64CA6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Current paradigm not viable </w:t>
      </w:r>
      <w:r w:rsidR="000925A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(core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issues, end of claims, two nation-states)</w:t>
      </w:r>
    </w:p>
    <w:p w:rsidR="00F61707" w:rsidRDefault="00A64CA6" w:rsidP="00A64CA6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Complete lack of trust</w:t>
      </w:r>
      <w:r w:rsidR="000925A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between leaders</w:t>
      </w:r>
    </w:p>
    <w:p w:rsidR="00C46102" w:rsidRDefault="00C46102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Abu </w:t>
      </w: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Mazen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weak and succession struggle</w:t>
      </w:r>
    </w:p>
    <w:p w:rsidR="008B2860" w:rsidRDefault="008B2860" w:rsidP="008B2860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rift between Gaza and the west bank</w:t>
      </w:r>
    </w:p>
    <w:p w:rsidR="00C46102" w:rsidRPr="00C46102" w:rsidRDefault="00C46102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proofErr w:type="gramStart"/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incitement</w:t>
      </w:r>
      <w:proofErr w:type="gramEnd"/>
    </w:p>
    <w:p w:rsidR="000925A1" w:rsidRPr="00C46102" w:rsidRDefault="000925A1" w:rsidP="00C256B4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Palestinian strategy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changing the rules of the game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–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enforcing 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agreement from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the ou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tside:</w:t>
      </w:r>
    </w:p>
    <w:p w:rsidR="00E47F2C" w:rsidRDefault="00AA1833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L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egal-diplomatic warfare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joining the </w:t>
      </w:r>
      <w:proofErr w:type="gramStart"/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ICC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by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accession to the Rome Statute 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(war crimes, settlements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preliminary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examination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against: not a state, 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complimentarity</w:t>
      </w:r>
      <w:proofErr w:type="spellEnd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other NATO members 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Russia and US not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oined</w:t>
      </w:r>
    </w:p>
    <w:p w:rsidR="000925A1" w:rsidRDefault="00AA1833" w:rsidP="00E47F2C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ther bodies, 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using </w:t>
      </w:r>
      <w:r w:rsidR="00C56262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multilateral</w:t>
      </w:r>
      <w:r w:rsidR="004533E3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organizations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-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commission of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human</w:t>
      </w:r>
      <w:r w:rsidR="004533E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rights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FIFA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Security </w:t>
      </w:r>
      <w:r w:rsidR="000F33BA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Council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resolution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(end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of occupation in three years, failed December 14)</w:t>
      </w:r>
      <w:r w:rsidR="0036467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in the lame duck period?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 xml:space="preserve">Securing 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recognition as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 state</w:t>
      </w:r>
    </w:p>
    <w:p w:rsidR="0036467E" w:rsidRDefault="0036467E" w:rsidP="0036467E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International initiatives such as the French or the </w:t>
      </w: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Egyptian  will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not create a breakthrough</w:t>
      </w:r>
    </w:p>
    <w:p w:rsidR="004533E3" w:rsidRDefault="004533E3" w:rsidP="004533E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8E2C49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Background:</w:t>
      </w:r>
    </w:p>
    <w:p w:rsidR="0036467E" w:rsidRPr="0036467E" w:rsidRDefault="0036467E" w:rsidP="0036467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Quartet report: violence and incitement, settlement</w:t>
      </w: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 Gaza</w:t>
      </w:r>
      <w:proofErr w:type="gramEnd"/>
    </w:p>
    <w:p w:rsidR="004533E3" w:rsidRDefault="004533E3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Abu </w:t>
      </w: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Maz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we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k and 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succession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struggle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Terrorism – new Intifada</w:t>
      </w:r>
    </w:p>
    <w:p w:rsidR="004533E3" w:rsidRDefault="004533E3" w:rsidP="004533E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Security cooperation</w:t>
      </w:r>
    </w:p>
    <w:p w:rsidR="004533E3" w:rsidRPr="00C46102" w:rsidRDefault="004533E3" w:rsidP="004533E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Where to go from here?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Improving the socio-economic situation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Interim arrangements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Unilateral steps (into the fence)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State with temporary borders</w:t>
      </w:r>
    </w:p>
    <w:p w:rsidR="004533E3" w:rsidRPr="00C256B4" w:rsidRDefault="004533E3" w:rsidP="004533E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The Gaza dilemma</w:t>
      </w:r>
    </w:p>
    <w:p w:rsidR="00C46102" w:rsidRDefault="00C46102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Hamas a terror organization – using civilians</w:t>
      </w:r>
    </w:p>
    <w:p w:rsidR="004533E3" w:rsidRDefault="004533E3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Quite vs. empowerment</w:t>
      </w:r>
    </w:p>
    <w:p w:rsidR="004533E3" w:rsidRDefault="004533E3" w:rsidP="004D0BB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Rehabilitation of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Gaza</w:t>
      </w:r>
    </w:p>
    <w:p w:rsidR="001B3B78" w:rsidRDefault="001B3B78" w:rsidP="001B3B78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1E33EB" w:rsidRDefault="001E33EB" w:rsidP="001E33EB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4463BA" w:rsidRDefault="00470802" w:rsidP="00470802">
      <w:pPr>
        <w:bidi w:val="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Global challenges</w:t>
      </w:r>
    </w:p>
    <w:p w:rsidR="00470802" w:rsidRDefault="00470802" w:rsidP="004708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Relations with US</w:t>
      </w:r>
    </w:p>
    <w:p w:rsidR="00470802" w:rsidRDefault="00470802" w:rsidP="004708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Background: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Historical foundation</w:t>
      </w:r>
    </w:p>
    <w:p w:rsidR="00470802" w:rsidRDefault="00470802" w:rsidP="004708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Special relations (since Kennedy)</w:t>
      </w:r>
    </w:p>
    <w:p w:rsidR="00470802" w:rsidRDefault="00470802" w:rsidP="004708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Strategic +values</w:t>
      </w:r>
    </w:p>
    <w:p w:rsidR="00166E6E" w:rsidRPr="001547AA" w:rsidRDefault="00166E6E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Strategic: war on terror, stable democracy, </w:t>
      </w:r>
      <w:r w:rsidR="00C256B4" w:rsidRP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</w:t>
      </w:r>
      <w:r w:rsidRP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nergy flaw</w:t>
      </w:r>
    </w:p>
    <w:p w:rsidR="001547AA" w:rsidRPr="001547AA" w:rsidRDefault="001547AA" w:rsidP="001547A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Major support – Military (qualitative military edge, economic, diplomatic </w:t>
      </w:r>
      <w:r w:rsidRPr="001547AA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-UN</w:t>
      </w:r>
    </w:p>
    <w:p w:rsidR="001547AA" w:rsidRPr="00C46102" w:rsidRDefault="001547AA" w:rsidP="001547A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>Strong relations with government (especially congress) and people</w:t>
      </w:r>
    </w:p>
    <w:p w:rsidR="00470802" w:rsidRDefault="001547AA" w:rsidP="001547A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Current situation – tension t</w:t>
      </w:r>
      <w:r w:rsid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here </w:t>
      </w:r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were crises</w:t>
      </w:r>
      <w:r w:rsid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before (Rogers, </w:t>
      </w:r>
      <w:proofErr w:type="spellStart"/>
      <w:r w:rsidR="008E2C49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</w:t>
      </w:r>
      <w:r w:rsid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olard</w:t>
      </w:r>
      <w:proofErr w:type="spellEnd"/>
      <w:r w:rsid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Shamir and Baker…</w:t>
      </w:r>
      <w:proofErr w:type="spellStart"/>
      <w:r w:rsid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Aiwax</w:t>
      </w:r>
      <w:proofErr w:type="spellEnd"/>
      <w:r w:rsidR="004708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) </w:t>
      </w:r>
    </w:p>
    <w:p w:rsidR="00AD6B61" w:rsidRDefault="00AD6B61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Jewish community important </w:t>
      </w:r>
    </w:p>
    <w:p w:rsidR="00AD6B61" w:rsidRPr="003734B0" w:rsidRDefault="00AD6B61" w:rsidP="00AD6B6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proofErr w:type="gramStart"/>
      <w:r w:rsidRPr="003734B0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recent</w:t>
      </w:r>
      <w:proofErr w:type="gramEnd"/>
      <w:r w:rsidRPr="003734B0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years</w:t>
      </w:r>
    </w:p>
    <w:p w:rsidR="00AD6B61" w:rsidRPr="001547AA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1547A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Deterioration in recent years</w:t>
      </w:r>
    </w:p>
    <w:p w:rsidR="00AD6B61" w:rsidRPr="00C46102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proofErr w:type="gramStart"/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Problems between leaders or more?</w:t>
      </w:r>
      <w:proofErr w:type="gramEnd"/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Palestinians and Settlements – joining the UNSC?</w:t>
      </w:r>
      <w:proofErr w:type="gramEnd"/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Iran nuclear agreement</w:t>
      </w:r>
    </w:p>
    <w:p w:rsidR="00294CEB" w:rsidRDefault="00294CEB" w:rsidP="00294CEB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Today talks about mitigation package</w:t>
      </w:r>
    </w:p>
    <w:p w:rsidR="001547AA" w:rsidRPr="00C256B4" w:rsidRDefault="001547AA" w:rsidP="001547AA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Importance of bi-partisan support</w:t>
      </w:r>
    </w:p>
    <w:p w:rsidR="00AD6B61" w:rsidRDefault="00AD6B61" w:rsidP="00AD6B6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D6B61" w:rsidRDefault="00AD6B61" w:rsidP="00AD6B6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spell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Explenation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President with progressive views</w:t>
      </w:r>
    </w:p>
    <w:p w:rsidR="00AD6B61" w:rsidRDefault="008E2C49" w:rsidP="008E2C49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Different priorities: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US weary of fighting, pivot to Asia – in the ME- containment, working with partners, downgrading presence (also security budget cuts)</w:t>
      </w:r>
    </w:p>
    <w:p w:rsidR="00294CEB" w:rsidRDefault="00294CEB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Different worl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view especially with regard 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to political </w:t>
      </w:r>
      <w:r w:rsidR="003734B0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</w:t>
      </w: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slam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turkey, Qatar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Energy independence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Growing bipartisanship (big challenge for Israel)</w:t>
      </w:r>
    </w:p>
    <w:p w:rsidR="00AD6B61" w:rsidRDefault="00C256B4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Long run: 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Demographic changes: Minorities and immigrants (challenge for </w:t>
      </w:r>
      <w:r w:rsidR="00AD6B61" w:rsidRPr="00AD6B61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Israel - + evangelist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liberal and academia voices, young generation among </w:t>
      </w:r>
      <w:proofErr w:type="gramStart"/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Jews ,</w:t>
      </w:r>
      <w:proofErr w:type="gramEnd"/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Jewish</w:t>
      </w:r>
      <w:r w:rsidR="00AD6B6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organizations</w:t>
      </w:r>
    </w:p>
    <w:p w:rsidR="00AD6B61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Remember Canada… </w:t>
      </w:r>
    </w:p>
    <w:p w:rsidR="00AD6B61" w:rsidRPr="00470802" w:rsidRDefault="00AD6B61" w:rsidP="00AD6B6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4D044F" w:rsidRDefault="004D044F" w:rsidP="004463BA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4D044F" w:rsidRDefault="004D044F" w:rsidP="004D044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4D044F" w:rsidRDefault="004D044F" w:rsidP="004D044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4D0BB7" w:rsidRDefault="004D0BB7" w:rsidP="004D044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4D0BB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lastRenderedPageBreak/>
        <w:t>Relations with Europe</w:t>
      </w:r>
    </w:p>
    <w:p w:rsidR="003734B0" w:rsidRDefault="003734B0" w:rsidP="003734B0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Background: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Historical reasons for relations: leaders, Mandate, Holocaust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Major trade partner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third of trade, R&amp;D, 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defense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cooperation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Association agreement (1995) replaced FTA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Internal crisis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- political, economic, not a strategic actor, different agendas</w:t>
      </w:r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 immigrants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returning Jihadists</w:t>
      </w:r>
      <w:r w:rsidR="004D044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 w:rsidR="00C55346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Ukraine) – </w:t>
      </w:r>
      <w:r w:rsidRPr="00416B4F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Israel – a consensus</w:t>
      </w:r>
    </w:p>
    <w:p w:rsidR="003734B0" w:rsidRPr="00C46102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Rise of anti-Semitism 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Rise of social media influence on politicians – BDS</w:t>
      </w:r>
    </w:p>
    <w:p w:rsidR="003734B0" w:rsidRDefault="003734B0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No serious Israeli Lobby</w:t>
      </w:r>
    </w:p>
    <w:p w:rsidR="003734B0" w:rsidRDefault="003734B0" w:rsidP="003734B0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Current situation</w:t>
      </w:r>
    </w:p>
    <w:p w:rsidR="00416B4F" w:rsidRDefault="00416B4F" w:rsidP="00416B4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4D0BB7" w:rsidRPr="00C46102" w:rsidRDefault="004D0BB7" w:rsidP="004D0BB7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Want to be more involved in light of stalemate</w:t>
      </w:r>
      <w:r w:rsidR="00DE1FD5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(</w:t>
      </w:r>
      <w:proofErr w:type="spellStart"/>
      <w:r w:rsidR="00DE1FD5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Mogherini</w:t>
      </w:r>
      <w:proofErr w:type="spellEnd"/>
      <w:r w:rsidR="00DE1FD5"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)</w:t>
      </w:r>
    </w:p>
    <w:p w:rsidR="00416B4F" w:rsidRDefault="00416B4F" w:rsidP="00416B4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EU – countries </w:t>
      </w:r>
      <w:r w:rsidR="00C5626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dynamics</w:t>
      </w:r>
    </w:p>
    <w:p w:rsidR="004D0BB7" w:rsidRPr="00C256B4" w:rsidRDefault="004D0BB7" w:rsidP="004D0BB7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A growing rift with leadership and public on </w:t>
      </w:r>
      <w:r w:rsidR="00416B4F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Settlements</w:t>
      </w:r>
    </w:p>
    <w:p w:rsidR="00416B4F" w:rsidRDefault="00416B4F" w:rsidP="00416B4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Enhanced cooperation agreement (2007) – frozen on 2009</w:t>
      </w:r>
    </w:p>
    <w:p w:rsidR="00DE1FD5" w:rsidRDefault="00416B4F" w:rsidP="004D044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2013 –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Guidelines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DE1FD5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for EU grants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on </w:t>
      </w:r>
      <w:r w:rsidR="001D053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any agreement not</w:t>
      </w:r>
      <w:r w:rsidR="004D044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applied </w:t>
      </w:r>
      <w:proofErr w:type="gramStart"/>
      <w:r w:rsidR="004D044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to </w:t>
      </w:r>
      <w:r w:rsidR="001D053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settlement</w:t>
      </w:r>
      <w:proofErr w:type="gramEnd"/>
      <w:r w:rsidR="004D044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.</w:t>
      </w:r>
      <w:r w:rsidR="001D053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Hor</w:t>
      </w:r>
      <w:r w:rsidR="000234EB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zon 2020 program</w:t>
      </w:r>
    </w:p>
    <w:p w:rsidR="00DE1FD5" w:rsidRPr="00C256B4" w:rsidRDefault="00DE1FD5" w:rsidP="00416B4F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Labeling settlements products</w:t>
      </w:r>
    </w:p>
    <w:p w:rsidR="00416B4F" w:rsidRPr="00C256B4" w:rsidRDefault="00416B4F" w:rsidP="003734B0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Area </w:t>
      </w:r>
      <w:r w:rsidR="003734B0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C</w:t>
      </w:r>
    </w:p>
    <w:p w:rsidR="00DE1FD5" w:rsidRDefault="00DE1FD5" w:rsidP="00DE1FD5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Support of NGO's</w:t>
      </w:r>
    </w:p>
    <w:p w:rsidR="00416B4F" w:rsidRDefault="00416B4F" w:rsidP="00416B4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Recognition – Sweden, Parliaments</w:t>
      </w:r>
    </w:p>
    <w:p w:rsidR="00E72DEF" w:rsidRPr="00C46102" w:rsidRDefault="00E72DEF" w:rsidP="00E72DE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Rise of Islam in Europe</w:t>
      </w: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– an opportunity</w:t>
      </w:r>
    </w:p>
    <w:p w:rsidR="004463BA" w:rsidRDefault="004463BA" w:rsidP="004463B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E72DEF" w:rsidRDefault="00E72DEF" w:rsidP="004463B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E72DEF" w:rsidRDefault="00E72DEF" w:rsidP="00E72DE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E72DEF" w:rsidRDefault="00E72DEF" w:rsidP="00E72DE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4463BA" w:rsidRDefault="004463BA" w:rsidP="00E72DE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4463BA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lastRenderedPageBreak/>
        <w:t>Russia</w:t>
      </w:r>
    </w:p>
    <w:p w:rsidR="0033721F" w:rsidRDefault="0033721F" w:rsidP="0033721F">
      <w:pPr>
        <w:ind w:left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רוסיה</w:t>
      </w:r>
    </w:p>
    <w:p w:rsidR="0033721F" w:rsidRPr="001439D2" w:rsidRDefault="0033721F" w:rsidP="003372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מנסה להחזיר מעמדה </w:t>
      </w:r>
      <w:proofErr w:type="spellStart"/>
      <w:r>
        <w:rPr>
          <w:rFonts w:hint="cs"/>
          <w:sz w:val="28"/>
          <w:szCs w:val="28"/>
          <w:rtl/>
        </w:rPr>
        <w:t>המעצמתי</w:t>
      </w:r>
      <w:proofErr w:type="spellEnd"/>
    </w:p>
    <w:p w:rsidR="0033721F" w:rsidRDefault="0033721F" w:rsidP="0033721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יחסים בילטראליים מתפתחים</w:t>
      </w:r>
    </w:p>
    <w:p w:rsidR="0033721F" w:rsidRPr="00A8269C" w:rsidRDefault="0033721F" w:rsidP="0033721F">
      <w:pPr>
        <w:pStyle w:val="a3"/>
        <w:numPr>
          <w:ilvl w:val="0"/>
          <w:numId w:val="2"/>
        </w:numPr>
        <w:rPr>
          <w:sz w:val="28"/>
          <w:szCs w:val="28"/>
        </w:rPr>
      </w:pPr>
      <w:r w:rsidRPr="00A8269C">
        <w:rPr>
          <w:rFonts w:hint="cs"/>
          <w:sz w:val="28"/>
          <w:szCs w:val="28"/>
          <w:rtl/>
        </w:rPr>
        <w:t>חברה בקוורטט</w:t>
      </w:r>
    </w:p>
    <w:p w:rsidR="0033721F" w:rsidRPr="001439D2" w:rsidRDefault="0033721F" w:rsidP="00C46102">
      <w:pPr>
        <w:pStyle w:val="a3"/>
        <w:numPr>
          <w:ilvl w:val="0"/>
          <w:numId w:val="2"/>
        </w:numPr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מורכבות  - מכ</w:t>
      </w:r>
      <w:r w:rsidR="00C46102">
        <w:rPr>
          <w:sz w:val="28"/>
          <w:szCs w:val="28"/>
        </w:rPr>
        <w:t>h</w:t>
      </w:r>
      <w:r>
        <w:rPr>
          <w:rFonts w:hint="cs"/>
          <w:sz w:val="28"/>
          <w:szCs w:val="28"/>
          <w:rtl/>
        </w:rPr>
        <w:t>רות נשק, אוקראינה (הצבעה)</w:t>
      </w:r>
    </w:p>
    <w:p w:rsidR="0033721F" w:rsidRDefault="0033721F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C46102" w:rsidRDefault="00C46102" w:rsidP="00C4610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Trying to regain global power </w:t>
      </w:r>
    </w:p>
    <w:p w:rsidR="00E51F03" w:rsidRDefault="00C46102" w:rsidP="00E72DE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E51F0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Growing activity in the Mediterranean</w:t>
      </w:r>
      <w:r w:rsidR="00E72DE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became a veto player (UNSC, chemical) – assets, distraction, leverage on Ukraine</w:t>
      </w:r>
    </w:p>
    <w:p w:rsidR="00E51F03" w:rsidRDefault="00C56262" w:rsidP="00E51F0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Complicated relationship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bilateral, member of quartet,</w:t>
      </w:r>
    </w:p>
    <w:p w:rsidR="00C56262" w:rsidRDefault="00C56262" w:rsidP="003734B0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Shared interests: radical Islam, technology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Russians in Israel, Syria chemical</w:t>
      </w:r>
    </w:p>
    <w:p w:rsidR="00C56262" w:rsidRDefault="00C56262" w:rsidP="00C56262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Opposing: weapons sale, Iran and Assad against radicals, anti western and us, Palestinians -Hamas)</w:t>
      </w:r>
    </w:p>
    <w:p w:rsidR="00E72DEF" w:rsidRDefault="00E72DEF" w:rsidP="00E72DE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Stronger ties with Iran but working also with the Sunni world</w:t>
      </w:r>
    </w:p>
    <w:p w:rsidR="00E72DEF" w:rsidRPr="00E51F03" w:rsidRDefault="00E72DEF" w:rsidP="00E72DE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Very good period in relationship – Putin, 25 years, </w:t>
      </w:r>
    </w:p>
    <w:p w:rsidR="00C256B4" w:rsidRDefault="00C256B4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AA7CA8" w:rsidRDefault="00AA7CA8" w:rsidP="00C256B4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AA7CA8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De –legitimization</w:t>
      </w:r>
    </w:p>
    <w:p w:rsidR="00AA7CA8" w:rsidRDefault="00AA7CA8" w:rsidP="00AA7CA8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What are we talking about?</w:t>
      </w:r>
    </w:p>
    <w:p w:rsidR="00AA7CA8" w:rsidRDefault="00AA7CA8" w:rsidP="00AA7CA8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three D's</w:t>
      </w:r>
      <w:r w:rsidR="002C2A4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not every criticism – demonization, double standards, basic de-</w:t>
      </w:r>
      <w:proofErr w:type="spellStart"/>
      <w:r w:rsidR="002C2A4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letimization</w:t>
      </w:r>
      <w:proofErr w:type="spellEnd"/>
    </w:p>
    <w:p w:rsidR="00AA7CA8" w:rsidRPr="00C256B4" w:rsidRDefault="00AA7CA8" w:rsidP="00AA7CA8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Attempt to make Israel pariah state, </w:t>
      </w:r>
      <w:r w:rsidR="002C2A43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South</w:t>
      </w: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Africa model</w:t>
      </w:r>
    </w:p>
    <w:p w:rsidR="002C2A43" w:rsidRPr="00C46102" w:rsidRDefault="002C2A43" w:rsidP="00AA7CA8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Denying the right to exist as a Jewish state</w:t>
      </w:r>
    </w:p>
    <w:p w:rsidR="002C2A43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To limit its ability to defend itself</w:t>
      </w:r>
    </w:p>
    <w:p w:rsidR="000F33BA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Major arenas: Diplomatic, media, economic, cultural, legal</w:t>
      </w:r>
    </w:p>
    <w:p w:rsidR="002C2A43" w:rsidRPr="00C256B4" w:rsidRDefault="000F33BA" w:rsidP="00C256B4">
      <w:pPr>
        <w:tabs>
          <w:tab w:val="left" w:pos="3210"/>
        </w:tabs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Problem mainly in Europe</w:t>
      </w:r>
      <w:r w:rsidR="002C2A43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r w:rsidR="00C256B4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ab/>
      </w:r>
    </w:p>
    <w:p w:rsidR="002C2A43" w:rsidRDefault="002C2A43" w:rsidP="002C2A43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Background:</w:t>
      </w:r>
    </w:p>
    <w:p w:rsidR="002C2A43" w:rsidRDefault="002C2A43" w:rsidP="00450D1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 xml:space="preserve">Origins – the 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Durban world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conference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against </w:t>
      </w:r>
      <w:proofErr w:type="gramStart"/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Racism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</w:t>
      </w:r>
      <w:proofErr w:type="gramEnd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200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1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  became anti-Zionism festival</w:t>
      </w:r>
      <w:r w:rsidR="00450D1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. 2005 NGO's call to BDS</w:t>
      </w:r>
    </w:p>
    <w:p w:rsidR="002C2A43" w:rsidRPr="000D316F" w:rsidRDefault="002C2A43" w:rsidP="000D316F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Collaborati</w:t>
      </w:r>
      <w:r w:rsidR="000D316F"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on of Palestinians organization and</w:t>
      </w:r>
      <w:r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radical elements in the west including far left, anti-Semitic elements, Islamic movements, churches, unions</w:t>
      </w:r>
    </w:p>
    <w:p w:rsidR="002C2A43" w:rsidRDefault="002C2A43" w:rsidP="002C2A43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Rise of NGO'S and social media  </w:t>
      </w:r>
      <w:r w:rsidR="00AA7CA8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2C2A43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BDS</w:t>
      </w:r>
      <w:r w:rsidR="00C46102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 xml:space="preserve"> boycott divestment sanctions</w:t>
      </w:r>
    </w:p>
    <w:p w:rsidR="002C2A43" w:rsidRDefault="002C2A43" w:rsidP="003734B0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Mainly economic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cultural, academia</w:t>
      </w:r>
    </w:p>
    <w:p w:rsidR="002C2A43" w:rsidRPr="00C256B4" w:rsidRDefault="002C2A43" w:rsidP="002C2A43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</w:pPr>
      <w:proofErr w:type="spellStart"/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u w:val="single"/>
          <w:shd w:val="clear" w:color="auto" w:fill="FFFFFF"/>
        </w:rPr>
        <w:t>Lawfare</w:t>
      </w:r>
      <w:proofErr w:type="spellEnd"/>
    </w:p>
    <w:p w:rsidR="002C2A43" w:rsidRDefault="002C2A43" w:rsidP="006655B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use of legal mechanism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in the UN and outside in order to deny Israel's legitimacy to defend itself</w:t>
      </w:r>
      <w:r w:rsidR="006655B1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not only our problem</w:t>
      </w:r>
    </w:p>
    <w:p w:rsidR="006655B1" w:rsidRDefault="000F33BA" w:rsidP="000F33B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Goldstone report</w:t>
      </w:r>
    </w:p>
    <w:p w:rsidR="006655B1" w:rsidRDefault="006655B1" w:rsidP="000D316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Universal jurisdiction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</w:t>
      </w:r>
      <w:proofErr w:type="spellStart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belguim</w:t>
      </w:r>
      <w:proofErr w:type="spellEnd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sp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ain</w:t>
      </w:r>
      <w:proofErr w:type="spellEnd"/>
      <w:proofErr w:type="gramEnd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uk</w:t>
      </w:r>
      <w:proofErr w:type="spellEnd"/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</w:t>
      </w:r>
    </w:p>
    <w:p w:rsidR="000F33BA" w:rsidRDefault="006655B1" w:rsidP="006655B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Committee on human rights</w:t>
      </w:r>
      <w:r w:rsidR="000F33B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</w:p>
    <w:p w:rsidR="006655B1" w:rsidRDefault="006655B1" w:rsidP="006655B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6655B1" w:rsidRDefault="006655B1" w:rsidP="006655B1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Overall assessment:</w:t>
      </w:r>
    </w:p>
    <w:p w:rsidR="006655B1" w:rsidRDefault="006655B1" w:rsidP="0010741A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Mixed results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economic – micro (Jordan valley) </w:t>
      </w:r>
      <w:r w:rsidR="00AA183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ot macro, a</w:t>
      </w:r>
      <w:r w:rsidR="00AA183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few artists – most arrive, not a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h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uge popular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movement, 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not a big </w:t>
      </w:r>
      <w:r w:rsidR="0010741A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campus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deal – students not professors</w:t>
      </w:r>
      <w:r w:rsidR="00AA1833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resolutions in Campuses not binding and not official</w:t>
      </w:r>
    </w:p>
    <w:p w:rsidR="006655B1" w:rsidRDefault="006655B1" w:rsidP="006655B1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debate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  How much a real problem</w:t>
      </w:r>
      <w:r w:rsidR="0017395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?</w:t>
      </w:r>
    </w:p>
    <w:p w:rsidR="0082661D" w:rsidRDefault="0082661D" w:rsidP="0082661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8D7E3D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Multilateral scene</w:t>
      </w: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 Problems: </w:t>
      </w:r>
    </w:p>
    <w:p w:rsidR="008D7E3D" w:rsidRPr="00C256B4" w:rsidRDefault="008D7E3D" w:rsidP="008D7E3D">
      <w:pPr>
        <w:bidi w:val="0"/>
        <w:ind w:left="144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Starting in the sixties -Number of resolutions, bodies, resources</w:t>
      </w:r>
    </w:p>
    <w:p w:rsidR="008D7E3D" w:rsidRPr="00C256B4" w:rsidRDefault="008D7E3D" w:rsidP="008D7E3D">
      <w:pPr>
        <w:bidi w:val="0"/>
        <w:ind w:left="144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Explanation: parliament</w:t>
      </w:r>
      <w:r w:rsid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(22</w:t>
      </w:r>
      <w:proofErr w:type="gramStart"/>
      <w:r w:rsid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,56,118</w:t>
      </w:r>
      <w:proofErr w:type="gramEnd"/>
      <w:r w:rsid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)</w:t>
      </w: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, </w:t>
      </w:r>
      <w:r w:rsidR="003734B0"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automatic</w:t>
      </w: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majority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Politicization of professional bodies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Committee of Human 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Rights -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more than half, Goldstone, Shaves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>UNWRA</w:t>
      </w:r>
    </w:p>
    <w:p w:rsid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Peace keeping forces – problematic behavior</w:t>
      </w:r>
    </w:p>
    <w:p w:rsidR="008D7E3D" w:rsidRPr="00C256B4" w:rsidRDefault="008D7E3D" w:rsidP="008D7E3D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Positive</w:t>
      </w:r>
    </w:p>
    <w:p w:rsidR="008D7E3D" w:rsidRPr="00C256B4" w:rsidRDefault="008D7E3D" w:rsidP="008D7E3D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WEOG 2000</w:t>
      </w:r>
    </w:p>
    <w:p w:rsidR="008D7E3D" w:rsidRPr="00C256B4" w:rsidRDefault="008D7E3D" w:rsidP="008D7E3D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C256B4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Positive agenda</w:t>
      </w: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Good relationship with secretariat</w:t>
      </w: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Entrepreneurship resolution and much more</w:t>
      </w:r>
    </w:p>
    <w:p w:rsidR="008D7E3D" w:rsidRDefault="00A02B89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Potential</w:t>
      </w:r>
    </w:p>
    <w:p w:rsidR="000D316F" w:rsidRPr="000D316F" w:rsidRDefault="000D316F" w:rsidP="000D316F">
      <w:pPr>
        <w:bidi w:val="0"/>
        <w:ind w:left="72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proofErr w:type="gramStart"/>
      <w:r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Resolution in the next GA?</w:t>
      </w:r>
      <w:proofErr w:type="gramEnd"/>
    </w:p>
    <w:p w:rsidR="008D7E3D" w:rsidRPr="008D7E3D" w:rsidRDefault="008D7E3D" w:rsidP="008D7E3D">
      <w:pPr>
        <w:bidi w:val="0"/>
        <w:ind w:left="144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8D7E3D" w:rsidRDefault="008D7E3D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</w:p>
    <w:p w:rsidR="00AD6B61" w:rsidRDefault="00AD6B61" w:rsidP="006336E7">
      <w:pPr>
        <w:bidi w:val="0"/>
        <w:ind w:left="72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6336E7" w:rsidRPr="006336E7" w:rsidRDefault="006336E7" w:rsidP="00AD6B61">
      <w:pPr>
        <w:bidi w:val="0"/>
        <w:ind w:left="720"/>
        <w:jc w:val="center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6336E7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More challenges</w:t>
      </w:r>
    </w:p>
    <w:p w:rsidR="006336E7" w:rsidRDefault="006336E7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Arms control</w:t>
      </w:r>
      <w:r w:rsidR="008D7E3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– especially</w:t>
      </w:r>
      <w:r w:rsidR="008D7E3D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Non conventional treaties</w:t>
      </w:r>
    </w:p>
    <w:p w:rsidR="006336E7" w:rsidRDefault="006336E7" w:rsidP="006336E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Public diplomacy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Branding – soft power</w:t>
      </w:r>
    </w:p>
    <w:p w:rsidR="006336E7" w:rsidRDefault="006336E7" w:rsidP="00E47F2C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Jewish world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(anti-Semitism</w:t>
      </w:r>
      <w:r w:rsidR="00E47F2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Holocaust remembrance</w:t>
      </w:r>
      <w:r w:rsidR="002F288E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young generation)</w:t>
      </w:r>
    </w:p>
    <w:p w:rsidR="006336E7" w:rsidRDefault="006336E7" w:rsidP="008D7E3D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Economic cooperation</w:t>
      </w:r>
    </w:p>
    <w:p w:rsidR="006336E7" w:rsidRDefault="006336E7" w:rsidP="006336E7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Development diplomacy</w:t>
      </w:r>
    </w:p>
    <w:p w:rsidR="0070382E" w:rsidRPr="0033721F" w:rsidRDefault="0070382E" w:rsidP="0033721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</w:p>
    <w:p w:rsidR="0070382E" w:rsidRPr="0033721F" w:rsidRDefault="0070382E" w:rsidP="0033721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33721F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Final remarks</w:t>
      </w:r>
    </w:p>
    <w:p w:rsidR="0070382E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Changes in global and regional arenas</w:t>
      </w:r>
    </w:p>
    <w:p w:rsidR="00C46102" w:rsidRDefault="0070382E" w:rsidP="0070382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Focus on challenges- major achievements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C46102" w:rsidRDefault="00C46102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relations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with US</w:t>
      </w:r>
    </w:p>
    <w:p w:rsidR="00C46102" w:rsidRDefault="0070382E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relations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with 159 countries</w:t>
      </w:r>
    </w:p>
    <w:p w:rsidR="00C46102" w:rsidRDefault="0070382E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OECD</w:t>
      </w:r>
    </w:p>
    <w:p w:rsidR="00C46102" w:rsidRPr="000D316F" w:rsidRDefault="0070382E" w:rsidP="00C46102">
      <w:pPr>
        <w:bidi w:val="0"/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</w:pPr>
      <w:r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</w:t>
      </w:r>
      <w:proofErr w:type="gramStart"/>
      <w:r w:rsidR="00C256B4"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peace</w:t>
      </w:r>
      <w:proofErr w:type="gramEnd"/>
      <w:r w:rsidR="00C256B4"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agreement and </w:t>
      </w:r>
      <w:r w:rsidRP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valuable to Jordan and Egypt</w:t>
      </w:r>
      <w:r w:rsidR="000D316F">
        <w:rPr>
          <w:rStyle w:val="apple-converted-space"/>
          <w:rFonts w:ascii="Arial" w:hAnsi="Arial" w:cs="Arial"/>
          <w:b/>
          <w:bCs/>
          <w:color w:val="252525"/>
          <w:sz w:val="24"/>
          <w:szCs w:val="24"/>
          <w:shd w:val="clear" w:color="auto" w:fill="FFFFFF"/>
        </w:rPr>
        <w:t>, very intimate relationship</w:t>
      </w:r>
    </w:p>
    <w:p w:rsidR="00C46102" w:rsidRDefault="0070382E" w:rsidP="00C46102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lastRenderedPageBreak/>
        <w:t xml:space="preserve"> </w:t>
      </w:r>
      <w:proofErr w:type="gramStart"/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ood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relations in the Mediterranean</w:t>
      </w:r>
    </w:p>
    <w:p w:rsidR="0070382E" w:rsidRDefault="0070382E" w:rsidP="005E707E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partner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with Europe, Asia, Canada and 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Australia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etc</w:t>
      </w:r>
      <w:r w:rsidR="00C46102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fighting </w:t>
      </w:r>
      <w:r w:rsidR="000D316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extremism</w:t>
      </w:r>
    </w:p>
    <w:p w:rsidR="003734B0" w:rsidRDefault="003734B0" w:rsidP="0033721F">
      <w:pPr>
        <w:bidi w:val="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0234EB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Global – new opportunities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:</w:t>
      </w:r>
    </w:p>
    <w:p w:rsidR="003734B0" w:rsidRDefault="003734B0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The east – India (new government), China (technologies</w:t>
      </w:r>
      <w:r w:rsidR="000D316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and </w:t>
      </w:r>
      <w:proofErr w:type="spellStart"/>
      <w:r w:rsidR="000D316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investent</w:t>
      </w:r>
      <w:proofErr w:type="spell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 and also Vietnam, Korea, Japan</w:t>
      </w:r>
    </w:p>
    <w:p w:rsidR="003734B0" w:rsidRDefault="00C46102" w:rsidP="000D316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East Mediterranean countries</w:t>
      </w:r>
      <w:r w:rsidR="000D316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(ga</w:t>
      </w:r>
      <w:r w:rsidR="000D316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, Turkey, security and military, tourism, projects (electricity</w:t>
      </w:r>
      <w:r w:rsidR="00C256B4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) Greece</w:t>
      </w:r>
      <w:r w:rsidR="003734B0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- patriarch in Jerusalem)</w:t>
      </w:r>
    </w:p>
    <w:p w:rsidR="000D316F" w:rsidRDefault="000D316F" w:rsidP="000D316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New relation with the Sunni pragmatic camp (Iran, Islamic terrorism, withdrawal of US)</w:t>
      </w:r>
    </w:p>
    <w:p w:rsidR="000D316F" w:rsidRDefault="000D316F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Africa and </w:t>
      </w:r>
      <w:proofErr w:type="spellStart"/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latin</w:t>
      </w:r>
      <w:proofErr w:type="spellEnd"/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 xml:space="preserve"> America (</w:t>
      </w:r>
    </w:p>
    <w:p w:rsidR="003734B0" w:rsidRPr="00C46102" w:rsidRDefault="003734B0" w:rsidP="000D316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Energy diplomacy</w:t>
      </w:r>
    </w:p>
    <w:p w:rsidR="003734B0" w:rsidRDefault="003734B0" w:rsidP="0033721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 w:rsidRPr="00C46102"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New agendas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(desertification, medicine, agriculture, economic (OECD)</w:t>
      </w:r>
      <w:r w:rsidR="000D316F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– and n</w:t>
      </w:r>
    </w:p>
    <w:p w:rsidR="000D316F" w:rsidRDefault="000D316F" w:rsidP="000D316F">
      <w:pPr>
        <w:bidi w:val="0"/>
        <w:ind w:left="720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u w:val="single"/>
          <w:shd w:val="clear" w:color="auto" w:fill="FFFFFF"/>
        </w:rPr>
        <w:t>Decision making process</w:t>
      </w:r>
    </w:p>
    <w:p w:rsidR="000D316F" w:rsidRDefault="000D316F" w:rsidP="00C256B4">
      <w:pPr>
        <w:bidi w:val="0"/>
        <w:jc w:val="both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Dominance of security establishment</w:t>
      </w:r>
    </w:p>
    <w:p w:rsidR="00C20286" w:rsidRDefault="00C20286" w:rsidP="00C20286">
      <w:pPr>
        <w:bidi w:val="0"/>
        <w:jc w:val="both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Political structure</w:t>
      </w:r>
    </w:p>
    <w:p w:rsidR="00C20286" w:rsidRDefault="00C20286" w:rsidP="00C20286">
      <w:pPr>
        <w:bidi w:val="0"/>
        <w:jc w:val="both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Institutional reasons – resources</w:t>
      </w:r>
    </w:p>
    <w:p w:rsidR="00C20286" w:rsidRDefault="00C20286" w:rsidP="00C20286">
      <w:pPr>
        <w:bidi w:val="0"/>
        <w:jc w:val="both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Global phenomenon</w:t>
      </w:r>
    </w:p>
    <w:p w:rsidR="00925646" w:rsidRPr="00925646" w:rsidRDefault="0033721F" w:rsidP="000D316F">
      <w:pPr>
        <w:bidi w:val="0"/>
        <w:jc w:val="both"/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Need to use more </w:t>
      </w:r>
      <w:r w:rsidR="00A3104C"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diplomatic</w:t>
      </w:r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means – also place of MFA in the national security establishment</w:t>
      </w:r>
    </w:p>
    <w:p w:rsidR="00925646" w:rsidRPr="00925646" w:rsidRDefault="00925646" w:rsidP="00925646">
      <w:pPr>
        <w:jc w:val="right"/>
        <w:rPr>
          <w:sz w:val="24"/>
          <w:szCs w:val="24"/>
        </w:rPr>
      </w:pPr>
    </w:p>
    <w:sectPr w:rsidR="00925646" w:rsidRPr="00925646" w:rsidSect="009C4B3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5D" w:rsidRDefault="00DF425D" w:rsidP="009878A1">
      <w:pPr>
        <w:spacing w:after="0" w:line="240" w:lineRule="auto"/>
      </w:pPr>
      <w:r>
        <w:separator/>
      </w:r>
    </w:p>
  </w:endnote>
  <w:endnote w:type="continuationSeparator" w:id="0">
    <w:p w:rsidR="00DF425D" w:rsidRDefault="00DF425D" w:rsidP="0098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57003111"/>
      <w:docPartObj>
        <w:docPartGallery w:val="Page Numbers (Bottom of Page)"/>
        <w:docPartUnique/>
      </w:docPartObj>
    </w:sdtPr>
    <w:sdtContent>
      <w:p w:rsidR="008B2860" w:rsidRDefault="008B2860">
        <w:pPr>
          <w:pStyle w:val="a7"/>
        </w:pPr>
        <w:fldSimple w:instr=" PAGE   \* MERGEFORMAT ">
          <w:r w:rsidR="00C20286" w:rsidRPr="00C20286">
            <w:rPr>
              <w:rFonts w:cs="Calibri"/>
              <w:noProof/>
              <w:rtl/>
              <w:lang w:val="he-IL"/>
            </w:rPr>
            <w:t>10</w:t>
          </w:r>
        </w:fldSimple>
      </w:p>
    </w:sdtContent>
  </w:sdt>
  <w:p w:rsidR="008B2860" w:rsidRDefault="008B28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5D" w:rsidRDefault="00DF425D" w:rsidP="009878A1">
      <w:pPr>
        <w:spacing w:after="0" w:line="240" w:lineRule="auto"/>
      </w:pPr>
      <w:r>
        <w:separator/>
      </w:r>
    </w:p>
  </w:footnote>
  <w:footnote w:type="continuationSeparator" w:id="0">
    <w:p w:rsidR="00DF425D" w:rsidRDefault="00DF425D" w:rsidP="00987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A16"/>
    <w:multiLevelType w:val="hybridMultilevel"/>
    <w:tmpl w:val="2AB27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84D25"/>
    <w:multiLevelType w:val="hybridMultilevel"/>
    <w:tmpl w:val="A21485A0"/>
    <w:lvl w:ilvl="0" w:tplc="FA94C7C6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D31739F"/>
    <w:multiLevelType w:val="hybridMultilevel"/>
    <w:tmpl w:val="CA9C40F4"/>
    <w:lvl w:ilvl="0" w:tplc="FA94C7C6">
      <w:numFmt w:val="bullet"/>
      <w:lvlText w:val="–"/>
      <w:lvlJc w:val="left"/>
      <w:pPr>
        <w:ind w:left="12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21F593F"/>
    <w:multiLevelType w:val="hybridMultilevel"/>
    <w:tmpl w:val="7B6443A0"/>
    <w:lvl w:ilvl="0" w:tplc="8B3AA4F2">
      <w:start w:val="1967"/>
      <w:numFmt w:val="bullet"/>
      <w:lvlText w:val="-"/>
      <w:lvlJc w:val="left"/>
      <w:pPr>
        <w:ind w:left="1200" w:hanging="84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E13E0"/>
    <w:multiLevelType w:val="hybridMultilevel"/>
    <w:tmpl w:val="45D440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99B0A43"/>
    <w:multiLevelType w:val="hybridMultilevel"/>
    <w:tmpl w:val="AA18E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46"/>
    <w:rsid w:val="000234EB"/>
    <w:rsid w:val="00031BA6"/>
    <w:rsid w:val="000925A1"/>
    <w:rsid w:val="000D316F"/>
    <w:rsid w:val="000E5E8B"/>
    <w:rsid w:val="000F033E"/>
    <w:rsid w:val="000F33BA"/>
    <w:rsid w:val="0010741A"/>
    <w:rsid w:val="001547AA"/>
    <w:rsid w:val="00166E6E"/>
    <w:rsid w:val="0017395F"/>
    <w:rsid w:val="00180121"/>
    <w:rsid w:val="001B3B78"/>
    <w:rsid w:val="001D0538"/>
    <w:rsid w:val="001E33EB"/>
    <w:rsid w:val="00200053"/>
    <w:rsid w:val="00294CEB"/>
    <w:rsid w:val="002A0B32"/>
    <w:rsid w:val="002C2A43"/>
    <w:rsid w:val="002E25D7"/>
    <w:rsid w:val="002F288E"/>
    <w:rsid w:val="0033721F"/>
    <w:rsid w:val="0036467E"/>
    <w:rsid w:val="003734B0"/>
    <w:rsid w:val="003D4490"/>
    <w:rsid w:val="00416B4F"/>
    <w:rsid w:val="004463BA"/>
    <w:rsid w:val="00450D1D"/>
    <w:rsid w:val="004533E3"/>
    <w:rsid w:val="00470802"/>
    <w:rsid w:val="00480916"/>
    <w:rsid w:val="004D044F"/>
    <w:rsid w:val="004D0BB7"/>
    <w:rsid w:val="004E3B2D"/>
    <w:rsid w:val="00506C12"/>
    <w:rsid w:val="005754B3"/>
    <w:rsid w:val="00582161"/>
    <w:rsid w:val="00595867"/>
    <w:rsid w:val="005E2ED9"/>
    <w:rsid w:val="005E707E"/>
    <w:rsid w:val="006336E7"/>
    <w:rsid w:val="00641E45"/>
    <w:rsid w:val="006655B1"/>
    <w:rsid w:val="006733EA"/>
    <w:rsid w:val="00680F79"/>
    <w:rsid w:val="006C1D5A"/>
    <w:rsid w:val="0070382E"/>
    <w:rsid w:val="00723693"/>
    <w:rsid w:val="007B63D7"/>
    <w:rsid w:val="007D5889"/>
    <w:rsid w:val="0082661D"/>
    <w:rsid w:val="00860DB7"/>
    <w:rsid w:val="00867D28"/>
    <w:rsid w:val="00874B45"/>
    <w:rsid w:val="008974B2"/>
    <w:rsid w:val="008A0367"/>
    <w:rsid w:val="008B2860"/>
    <w:rsid w:val="008D7E3D"/>
    <w:rsid w:val="008E2C49"/>
    <w:rsid w:val="00925646"/>
    <w:rsid w:val="00930D13"/>
    <w:rsid w:val="009878A1"/>
    <w:rsid w:val="009C4B31"/>
    <w:rsid w:val="00A02B89"/>
    <w:rsid w:val="00A236F5"/>
    <w:rsid w:val="00A3104C"/>
    <w:rsid w:val="00A32892"/>
    <w:rsid w:val="00A41EC7"/>
    <w:rsid w:val="00A54205"/>
    <w:rsid w:val="00A64CA6"/>
    <w:rsid w:val="00A761F1"/>
    <w:rsid w:val="00AA1833"/>
    <w:rsid w:val="00AA7CA8"/>
    <w:rsid w:val="00AB35BF"/>
    <w:rsid w:val="00AD5D7B"/>
    <w:rsid w:val="00AD6B61"/>
    <w:rsid w:val="00B93109"/>
    <w:rsid w:val="00BA11A0"/>
    <w:rsid w:val="00BB7746"/>
    <w:rsid w:val="00C17209"/>
    <w:rsid w:val="00C20286"/>
    <w:rsid w:val="00C256B4"/>
    <w:rsid w:val="00C46102"/>
    <w:rsid w:val="00C55346"/>
    <w:rsid w:val="00C56262"/>
    <w:rsid w:val="00CC658F"/>
    <w:rsid w:val="00DE1FD5"/>
    <w:rsid w:val="00DF425D"/>
    <w:rsid w:val="00E20F92"/>
    <w:rsid w:val="00E47F2C"/>
    <w:rsid w:val="00E51F03"/>
    <w:rsid w:val="00E72DEF"/>
    <w:rsid w:val="00E8646B"/>
    <w:rsid w:val="00EC30EA"/>
    <w:rsid w:val="00F3779D"/>
    <w:rsid w:val="00F61707"/>
    <w:rsid w:val="00F76A66"/>
    <w:rsid w:val="00F927A4"/>
    <w:rsid w:val="00FA0603"/>
    <w:rsid w:val="00FB209B"/>
    <w:rsid w:val="00FC0468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646"/>
  </w:style>
  <w:style w:type="character" w:styleId="Hyperlink">
    <w:name w:val="Hyperlink"/>
    <w:basedOn w:val="a0"/>
    <w:uiPriority w:val="99"/>
    <w:semiHidden/>
    <w:unhideWhenUsed/>
    <w:rsid w:val="0092564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506C12"/>
    <w:pPr>
      <w:ind w:left="720"/>
      <w:contextualSpacing/>
    </w:pPr>
  </w:style>
  <w:style w:type="table" w:styleId="a4">
    <w:name w:val="Table Grid"/>
    <w:basedOn w:val="a1"/>
    <w:uiPriority w:val="59"/>
    <w:rsid w:val="00AD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7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9878A1"/>
  </w:style>
  <w:style w:type="paragraph" w:styleId="a7">
    <w:name w:val="footer"/>
    <w:basedOn w:val="a"/>
    <w:link w:val="a8"/>
    <w:uiPriority w:val="99"/>
    <w:unhideWhenUsed/>
    <w:rsid w:val="009878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87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1669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11</cp:revision>
  <cp:lastPrinted>2016-08-22T04:54:00Z</cp:lastPrinted>
  <dcterms:created xsi:type="dcterms:W3CDTF">2016-08-22T11:20:00Z</dcterms:created>
  <dcterms:modified xsi:type="dcterms:W3CDTF">2016-08-22T12:01:00Z</dcterms:modified>
</cp:coreProperties>
</file>