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821BF" w:rsidRPr="003821BF" w:rsidRDefault="003821BF" w:rsidP="003821BF">
      <w:pPr>
        <w:spacing w:line="360" w:lineRule="auto"/>
        <w:jc w:val="center"/>
        <w:rPr>
          <w:rFonts w:cs="David"/>
          <w:b/>
          <w:bCs/>
          <w:u w:val="single"/>
        </w:rPr>
      </w:pPr>
      <w:r w:rsidRPr="003821BF">
        <w:rPr>
          <w:rFonts w:cs="David" w:hint="cs"/>
          <w:b/>
          <w:bCs/>
          <w:sz w:val="28"/>
          <w:szCs w:val="28"/>
          <w:u w:val="single"/>
          <w:rtl/>
        </w:rPr>
        <w:t xml:space="preserve">המלצה ע"ש </w:t>
      </w:r>
      <w:proofErr w:type="spellStart"/>
      <w:r w:rsidRPr="003821BF">
        <w:rPr>
          <w:rFonts w:cs="David" w:hint="cs"/>
          <w:b/>
          <w:bCs/>
          <w:sz w:val="28"/>
          <w:szCs w:val="28"/>
          <w:u w:val="single"/>
          <w:rtl/>
        </w:rPr>
        <w:t>חלואה</w:t>
      </w:r>
      <w:proofErr w:type="spellEnd"/>
      <w:r w:rsidRPr="003821BF">
        <w:rPr>
          <w:rFonts w:cs="David" w:hint="cs"/>
          <w:b/>
          <w:bCs/>
          <w:sz w:val="28"/>
          <w:szCs w:val="28"/>
          <w:u w:val="single"/>
          <w:rtl/>
        </w:rPr>
        <w:t xml:space="preserve"> נוי</w:t>
      </w:r>
    </w:p>
    <w:p w:rsidR="00D54B31" w:rsidRPr="0053753B" w:rsidRDefault="003821BF" w:rsidP="003821BF">
      <w:pPr>
        <w:spacing w:line="360" w:lineRule="auto"/>
        <w:jc w:val="right"/>
        <w:rPr>
          <w:rFonts w:cs="David"/>
          <w:sz w:val="28"/>
          <w:szCs w:val="28"/>
          <w:rtl/>
        </w:rPr>
      </w:pPr>
      <w:r w:rsidRPr="0053753B">
        <w:rPr>
          <w:rFonts w:cs="David" w:hint="cs"/>
          <w:sz w:val="28"/>
          <w:szCs w:val="28"/>
          <w:rtl/>
        </w:rPr>
        <w:t>לכל מאן דבעי,</w:t>
      </w:r>
    </w:p>
    <w:p w:rsidR="003821BF" w:rsidRPr="0053753B" w:rsidRDefault="003821BF" w:rsidP="0053753B">
      <w:pPr>
        <w:spacing w:line="360" w:lineRule="auto"/>
        <w:jc w:val="right"/>
        <w:rPr>
          <w:rFonts w:cs="David" w:hint="cs"/>
          <w:sz w:val="28"/>
          <w:szCs w:val="28"/>
          <w:rtl/>
        </w:rPr>
      </w:pPr>
      <w:r w:rsidRPr="0053753B">
        <w:rPr>
          <w:rFonts w:cs="David" w:hint="cs"/>
          <w:sz w:val="28"/>
          <w:szCs w:val="28"/>
          <w:rtl/>
        </w:rPr>
        <w:t xml:space="preserve">נוי שרתה </w:t>
      </w:r>
      <w:r w:rsidR="0053753B">
        <w:rPr>
          <w:rFonts w:cs="David" w:hint="cs"/>
          <w:sz w:val="28"/>
          <w:szCs w:val="28"/>
          <w:rtl/>
        </w:rPr>
        <w:t xml:space="preserve">בצוות התקשוב של המכללה </w:t>
      </w:r>
      <w:r w:rsidRPr="0053753B">
        <w:rPr>
          <w:rFonts w:cs="David" w:hint="cs"/>
          <w:sz w:val="28"/>
          <w:szCs w:val="28"/>
          <w:rtl/>
        </w:rPr>
        <w:t>לביטחון לאומי כשנתיים</w:t>
      </w:r>
      <w:r w:rsidR="0053753B">
        <w:rPr>
          <w:rFonts w:cs="David" w:hint="cs"/>
          <w:sz w:val="28"/>
          <w:szCs w:val="28"/>
          <w:rtl/>
        </w:rPr>
        <w:t>.</w:t>
      </w:r>
    </w:p>
    <w:p w:rsidR="003821BF" w:rsidRPr="0053753B" w:rsidRDefault="003821BF" w:rsidP="0053753B">
      <w:pPr>
        <w:spacing w:line="360" w:lineRule="auto"/>
        <w:jc w:val="right"/>
        <w:rPr>
          <w:rFonts w:cs="David" w:hint="cs"/>
          <w:sz w:val="28"/>
          <w:szCs w:val="28"/>
          <w:rtl/>
        </w:rPr>
      </w:pPr>
      <w:r w:rsidRPr="0053753B">
        <w:rPr>
          <w:rFonts w:cs="David" w:hint="cs"/>
          <w:sz w:val="28"/>
          <w:szCs w:val="28"/>
          <w:rtl/>
        </w:rPr>
        <w:t>במסגרת תפקיד</w:t>
      </w:r>
      <w:r w:rsidR="0053753B" w:rsidRPr="0053753B">
        <w:rPr>
          <w:rFonts w:cs="David" w:hint="cs"/>
          <w:sz w:val="28"/>
          <w:szCs w:val="28"/>
          <w:rtl/>
        </w:rPr>
        <w:t>ה ה</w:t>
      </w:r>
      <w:r w:rsidR="0053753B">
        <w:rPr>
          <w:rFonts w:cs="David" w:hint="cs"/>
          <w:sz w:val="28"/>
          <w:szCs w:val="28"/>
          <w:rtl/>
        </w:rPr>
        <w:t>י</w:t>
      </w:r>
      <w:r w:rsidR="0053753B" w:rsidRPr="0053753B">
        <w:rPr>
          <w:rFonts w:cs="David" w:hint="cs"/>
          <w:sz w:val="28"/>
          <w:szCs w:val="28"/>
          <w:rtl/>
        </w:rPr>
        <w:t>יתה אחראית למת</w:t>
      </w:r>
      <w:r w:rsidR="0053753B">
        <w:rPr>
          <w:rFonts w:cs="David" w:hint="cs"/>
          <w:sz w:val="28"/>
          <w:szCs w:val="28"/>
          <w:rtl/>
        </w:rPr>
        <w:t>ן</w:t>
      </w:r>
      <w:r w:rsidR="0053753B" w:rsidRPr="0053753B">
        <w:rPr>
          <w:rFonts w:cs="David" w:hint="cs"/>
          <w:sz w:val="28"/>
          <w:szCs w:val="28"/>
          <w:rtl/>
        </w:rPr>
        <w:t xml:space="preserve"> מענה לסגל ומשתתפי המכללה בכל תחום התקשוב</w:t>
      </w:r>
      <w:r w:rsidR="0053753B">
        <w:rPr>
          <w:rFonts w:cs="David" w:hint="cs"/>
          <w:sz w:val="28"/>
          <w:szCs w:val="28"/>
          <w:rtl/>
        </w:rPr>
        <w:t xml:space="preserve"> והתקשורת</w:t>
      </w:r>
      <w:r w:rsidR="0053753B" w:rsidRPr="0053753B">
        <w:rPr>
          <w:rFonts w:cs="David" w:hint="cs"/>
          <w:sz w:val="28"/>
          <w:szCs w:val="28"/>
          <w:rtl/>
        </w:rPr>
        <w:t>, מענה לתקלות ואחזקה.</w:t>
      </w:r>
    </w:p>
    <w:p w:rsidR="0053753B" w:rsidRPr="0053753B" w:rsidRDefault="0053753B" w:rsidP="003821BF">
      <w:pPr>
        <w:spacing w:line="360" w:lineRule="auto"/>
        <w:jc w:val="right"/>
        <w:rPr>
          <w:rFonts w:cs="David" w:hint="cs"/>
          <w:sz w:val="28"/>
          <w:szCs w:val="28"/>
          <w:rtl/>
        </w:rPr>
      </w:pPr>
      <w:r w:rsidRPr="0053753B">
        <w:rPr>
          <w:rFonts w:cs="David" w:hint="cs"/>
          <w:sz w:val="28"/>
          <w:szCs w:val="28"/>
          <w:rtl/>
        </w:rPr>
        <w:t>כמו כן הי</w:t>
      </w:r>
      <w:r>
        <w:rPr>
          <w:rFonts w:cs="David" w:hint="cs"/>
          <w:sz w:val="28"/>
          <w:szCs w:val="28"/>
          <w:rtl/>
        </w:rPr>
        <w:t>י</w:t>
      </w:r>
      <w:r w:rsidRPr="0053753B">
        <w:rPr>
          <w:rFonts w:cs="David" w:hint="cs"/>
          <w:sz w:val="28"/>
          <w:szCs w:val="28"/>
          <w:rtl/>
        </w:rPr>
        <w:t>תה אחראית להפעלת מערכות המולטימדיה.</w:t>
      </w:r>
    </w:p>
    <w:p w:rsidR="0053753B" w:rsidRPr="0053753B" w:rsidRDefault="0053753B" w:rsidP="0053753B">
      <w:pPr>
        <w:spacing w:line="360" w:lineRule="auto"/>
        <w:jc w:val="right"/>
        <w:rPr>
          <w:rFonts w:cs="David" w:hint="cs"/>
          <w:sz w:val="28"/>
          <w:szCs w:val="28"/>
          <w:rtl/>
        </w:rPr>
      </w:pPr>
      <w:r w:rsidRPr="0053753B">
        <w:rPr>
          <w:rFonts w:cs="David" w:hint="cs"/>
          <w:sz w:val="28"/>
          <w:szCs w:val="28"/>
          <w:rtl/>
        </w:rPr>
        <w:t>נוי הינה אחראית, מסורה וממושמעת,</w:t>
      </w:r>
      <w:r>
        <w:rPr>
          <w:rFonts w:cs="David" w:hint="cs"/>
          <w:sz w:val="28"/>
          <w:szCs w:val="28"/>
          <w:rtl/>
        </w:rPr>
        <w:t xml:space="preserve"> </w:t>
      </w:r>
      <w:r w:rsidRPr="0053753B">
        <w:rPr>
          <w:rFonts w:cs="David" w:hint="cs"/>
          <w:sz w:val="28"/>
          <w:szCs w:val="28"/>
          <w:rtl/>
        </w:rPr>
        <w:t xml:space="preserve">על אף </w:t>
      </w:r>
      <w:r>
        <w:rPr>
          <w:rFonts w:cs="David" w:hint="cs"/>
          <w:sz w:val="28"/>
          <w:szCs w:val="28"/>
          <w:rtl/>
        </w:rPr>
        <w:t>מופנמותה</w:t>
      </w:r>
      <w:r w:rsidRPr="0053753B">
        <w:rPr>
          <w:rFonts w:cs="David" w:hint="cs"/>
          <w:sz w:val="28"/>
          <w:szCs w:val="28"/>
          <w:rtl/>
        </w:rPr>
        <w:t xml:space="preserve"> וצניעותה, בעלת יכולות גבוהות ויכולת עבודה בצוות.</w:t>
      </w:r>
    </w:p>
    <w:p w:rsidR="0053753B" w:rsidRPr="0053753B" w:rsidRDefault="0053753B" w:rsidP="003821BF">
      <w:pPr>
        <w:spacing w:line="360" w:lineRule="auto"/>
        <w:jc w:val="right"/>
        <w:rPr>
          <w:rFonts w:cs="David" w:hint="cs"/>
          <w:sz w:val="28"/>
          <w:szCs w:val="28"/>
          <w:rtl/>
        </w:rPr>
      </w:pPr>
      <w:r w:rsidRPr="0053753B">
        <w:rPr>
          <w:rFonts w:cs="David" w:hint="cs"/>
          <w:sz w:val="28"/>
          <w:szCs w:val="28"/>
          <w:rtl/>
        </w:rPr>
        <w:t xml:space="preserve">אני סמוכה כי בכל תפקיד אשר תבחר נוי לעסוק </w:t>
      </w:r>
      <w:r>
        <w:rPr>
          <w:rFonts w:cs="David" w:hint="cs"/>
          <w:sz w:val="28"/>
          <w:szCs w:val="28"/>
          <w:rtl/>
        </w:rPr>
        <w:t xml:space="preserve">- </w:t>
      </w:r>
      <w:r w:rsidRPr="0053753B">
        <w:rPr>
          <w:rFonts w:cs="David" w:hint="cs"/>
          <w:sz w:val="28"/>
          <w:szCs w:val="28"/>
          <w:rtl/>
        </w:rPr>
        <w:t>תצליח.</w:t>
      </w:r>
    </w:p>
    <w:p w:rsidR="0053753B" w:rsidRPr="003821BF" w:rsidRDefault="0053753B" w:rsidP="003821BF">
      <w:pPr>
        <w:spacing w:line="360" w:lineRule="auto"/>
        <w:jc w:val="right"/>
        <w:rPr>
          <w:rFonts w:cs="David"/>
          <w:b/>
          <w:bCs/>
          <w:sz w:val="28"/>
          <w:szCs w:val="28"/>
          <w:u w:val="single"/>
        </w:rPr>
      </w:pPr>
    </w:p>
    <w:p w:rsidR="003821BF" w:rsidRDefault="003821BF" w:rsidP="003821BF">
      <w:pPr>
        <w:spacing w:line="360" w:lineRule="auto"/>
        <w:jc w:val="right"/>
        <w:rPr>
          <w:rFonts w:cs="Arial"/>
        </w:rPr>
      </w:pPr>
    </w:p>
    <w:p w:rsidR="003821BF" w:rsidRDefault="003821BF" w:rsidP="003821BF">
      <w:pPr>
        <w:spacing w:line="360" w:lineRule="auto"/>
        <w:jc w:val="right"/>
        <w:rPr>
          <w:rFonts w:cs="Arial"/>
        </w:rPr>
      </w:pPr>
    </w:p>
    <w:p w:rsidR="003821BF" w:rsidRPr="0053753B" w:rsidRDefault="0053753B" w:rsidP="0053753B">
      <w:pPr>
        <w:spacing w:line="360" w:lineRule="auto"/>
        <w:rPr>
          <w:rFonts w:cs="David" w:hint="cs"/>
          <w:sz w:val="28"/>
          <w:szCs w:val="28"/>
          <w:rtl/>
        </w:rPr>
      </w:pPr>
      <w:r w:rsidRPr="0053753B">
        <w:rPr>
          <w:rFonts w:cs="David" w:hint="cs"/>
          <w:sz w:val="28"/>
          <w:szCs w:val="28"/>
          <w:rtl/>
        </w:rPr>
        <w:t xml:space="preserve">אתי </w:t>
      </w:r>
      <w:proofErr w:type="spellStart"/>
      <w:r w:rsidRPr="0053753B">
        <w:rPr>
          <w:rFonts w:cs="David" w:hint="cs"/>
          <w:sz w:val="28"/>
          <w:szCs w:val="28"/>
          <w:rtl/>
        </w:rPr>
        <w:t>קטלר</w:t>
      </w:r>
      <w:proofErr w:type="spellEnd"/>
      <w:r w:rsidRPr="0053753B">
        <w:rPr>
          <w:rFonts w:cs="David" w:hint="cs"/>
          <w:sz w:val="28"/>
          <w:szCs w:val="28"/>
          <w:rtl/>
        </w:rPr>
        <w:t xml:space="preserve"> </w:t>
      </w:r>
      <w:r w:rsidRPr="0053753B">
        <w:rPr>
          <w:rFonts w:cs="David"/>
          <w:sz w:val="28"/>
          <w:szCs w:val="28"/>
          <w:rtl/>
        </w:rPr>
        <w:t>–</w:t>
      </w:r>
      <w:r w:rsidRPr="0053753B">
        <w:rPr>
          <w:rFonts w:cs="David" w:hint="cs"/>
          <w:sz w:val="28"/>
          <w:szCs w:val="28"/>
          <w:rtl/>
        </w:rPr>
        <w:t xml:space="preserve"> חגג, רס"ן</w:t>
      </w:r>
    </w:p>
    <w:p w:rsidR="0053753B" w:rsidRPr="0053753B" w:rsidRDefault="0053753B" w:rsidP="0053753B">
      <w:pPr>
        <w:spacing w:line="360" w:lineRule="auto"/>
        <w:rPr>
          <w:rFonts w:cs="David" w:hint="cs"/>
          <w:sz w:val="28"/>
          <w:szCs w:val="28"/>
          <w:rtl/>
        </w:rPr>
      </w:pPr>
      <w:r w:rsidRPr="0053753B">
        <w:rPr>
          <w:rFonts w:cs="David" w:hint="cs"/>
          <w:sz w:val="28"/>
          <w:szCs w:val="28"/>
          <w:rtl/>
        </w:rPr>
        <w:t>ראש מדור ארגון וניהול</w:t>
      </w:r>
    </w:p>
    <w:p w:rsidR="0053753B" w:rsidRDefault="0053753B" w:rsidP="0053753B">
      <w:pPr>
        <w:spacing w:line="360" w:lineRule="auto"/>
        <w:rPr>
          <w:rFonts w:cs="Arial" w:hint="cs"/>
          <w:rtl/>
        </w:rPr>
      </w:pPr>
      <w:r w:rsidRPr="0053753B">
        <w:rPr>
          <w:rFonts w:cs="David" w:hint="cs"/>
          <w:sz w:val="28"/>
          <w:szCs w:val="28"/>
          <w:rtl/>
        </w:rPr>
        <w:t>המכללה לביטחון לאומ</w:t>
      </w:r>
      <w:r>
        <w:rPr>
          <w:rFonts w:cs="Arial" w:hint="cs"/>
          <w:rtl/>
        </w:rPr>
        <w:t>י</w:t>
      </w:r>
    </w:p>
    <w:p w:rsidR="00D54B31" w:rsidRPr="00D66FD8" w:rsidRDefault="00D54B31" w:rsidP="00D54B31">
      <w:pPr>
        <w:spacing w:line="360" w:lineRule="auto"/>
        <w:rPr>
          <w:rFonts w:cs="Arial"/>
          <w:rtl/>
        </w:rPr>
      </w:pPr>
      <w:bookmarkStart w:id="0" w:name="_GoBack"/>
      <w:bookmarkEnd w:id="0"/>
    </w:p>
    <w:sectPr w:rsidR="00D54B31" w:rsidRPr="00D66FD8">
      <w:headerReference w:type="default" r:id="rId6"/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1A63" w:rsidRDefault="00001A63" w:rsidP="00D66FD8">
      <w:pPr>
        <w:spacing w:after="0" w:line="240" w:lineRule="auto"/>
      </w:pPr>
      <w:r>
        <w:separator/>
      </w:r>
    </w:p>
  </w:endnote>
  <w:endnote w:type="continuationSeparator" w:id="0">
    <w:p w:rsidR="00001A63" w:rsidRDefault="00001A63" w:rsidP="00D66F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David">
    <w:panose1 w:val="020E0502060401010101"/>
    <w:charset w:val="B1"/>
    <w:family w:val="swiss"/>
    <w:pitch w:val="variable"/>
    <w:sig w:usb0="00000801" w:usb1="00000000" w:usb2="00000000" w:usb3="00000000" w:csb0="0000002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1A63" w:rsidRDefault="00001A63" w:rsidP="00D66FD8">
      <w:pPr>
        <w:spacing w:after="0" w:line="240" w:lineRule="auto"/>
      </w:pPr>
      <w:r>
        <w:separator/>
      </w:r>
    </w:p>
  </w:footnote>
  <w:footnote w:type="continuationSeparator" w:id="0">
    <w:p w:rsidR="00001A63" w:rsidRDefault="00001A63" w:rsidP="00D66F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66FD8" w:rsidRPr="0084680C" w:rsidRDefault="00D66FD8" w:rsidP="00D66FD8">
    <w:pPr>
      <w:pStyle w:val="a3"/>
      <w:tabs>
        <w:tab w:val="left" w:pos="883"/>
      </w:tabs>
      <w:ind w:left="84" w:right="84"/>
      <w:rPr>
        <w:rFonts w:ascii="Century Gothic" w:hAnsi="Century Gothic"/>
        <w:smallCaps/>
        <w:spacing w:val="40"/>
        <w:sz w:val="8"/>
        <w:szCs w:val="10"/>
      </w:rPr>
    </w:pPr>
    <w:r>
      <w:rPr>
        <w:rFonts w:ascii="Century Gothic" w:hAnsi="Century Gothic"/>
        <w:smallCaps/>
        <w:spacing w:val="40"/>
        <w:sz w:val="8"/>
        <w:szCs w:val="10"/>
      </w:rPr>
      <w:tab/>
    </w:r>
    <w:r>
      <w:rPr>
        <w:rFonts w:ascii="Century Gothic" w:hAnsi="Century Gothic"/>
        <w:smallCaps/>
        <w:spacing w:val="40"/>
        <w:sz w:val="8"/>
        <w:szCs w:val="10"/>
      </w:rPr>
      <w:tab/>
    </w:r>
    <w:r>
      <w:rPr>
        <w:rFonts w:ascii="Century Gothic" w:hAnsi="Century Gothic"/>
        <w:smallCaps/>
        <w:spacing w:val="40"/>
        <w:sz w:val="8"/>
        <w:szCs w:val="10"/>
      </w:rPr>
      <w:tab/>
    </w:r>
    <w:r>
      <w:rPr>
        <w:rFonts w:hint="cs"/>
        <w:noProof/>
      </w:rPr>
      <w:drawing>
        <wp:anchor distT="0" distB="0" distL="114300" distR="114300" simplePos="0" relativeHeight="251660288" behindDoc="1" locked="0" layoutInCell="1" allowOverlap="1" wp14:anchorId="69F4D86E" wp14:editId="711FDAAF">
          <wp:simplePos x="0" y="0"/>
          <wp:positionH relativeFrom="column">
            <wp:posOffset>-170180</wp:posOffset>
          </wp:positionH>
          <wp:positionV relativeFrom="page">
            <wp:posOffset>402018</wp:posOffset>
          </wp:positionV>
          <wp:extent cx="296545" cy="346710"/>
          <wp:effectExtent l="0" t="0" r="8255" b="0"/>
          <wp:wrapNone/>
          <wp:docPr id="68" name="Picture 15" descr="\\10.100.1.1\data\ISMO\Important Information and Files\סמלים\MC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\\10.100.1.1\data\ISMO\Important Information and Files\סמלים\MC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6545" cy="3467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D66FD8" w:rsidRDefault="00D66FD8" w:rsidP="00D66FD8">
    <w:pPr>
      <w:pStyle w:val="a3"/>
      <w:ind w:left="84" w:right="84"/>
      <w:jc w:val="center"/>
      <w:rPr>
        <w:rFonts w:ascii="Century Gothic" w:hAnsi="Century Gothic"/>
        <w:smallCaps/>
        <w:spacing w:val="40"/>
      </w:rPr>
    </w:pPr>
  </w:p>
  <w:p w:rsidR="00D66FD8" w:rsidRDefault="00D66FD8" w:rsidP="00D66FD8">
    <w:pPr>
      <w:pStyle w:val="a3"/>
      <w:tabs>
        <w:tab w:val="right" w:pos="8222"/>
      </w:tabs>
      <w:ind w:left="-993" w:right="84"/>
      <w:rPr>
        <w:rFonts w:ascii="Century Gothic" w:hAnsi="Century Gothic"/>
        <w:smallCaps/>
        <w:spacing w:val="40"/>
      </w:rPr>
    </w:pPr>
  </w:p>
  <w:p w:rsidR="003821BF" w:rsidRDefault="003821BF" w:rsidP="003821BF">
    <w:pPr>
      <w:pStyle w:val="2"/>
      <w:tabs>
        <w:tab w:val="right" w:pos="8222"/>
      </w:tabs>
      <w:ind w:left="-993" w:right="84"/>
      <w:jc w:val="left"/>
      <w:rPr>
        <w:rFonts w:ascii="Century Gothic" w:hAnsi="Century Gothic"/>
        <w:b/>
        <w:bCs/>
        <w:i w:val="0"/>
        <w:iCs w:val="0"/>
        <w:smallCaps/>
        <w:spacing w:val="40"/>
        <w:sz w:val="22"/>
        <w:szCs w:val="24"/>
        <w:rtl/>
      </w:rPr>
    </w:pPr>
    <w:r>
      <w:rPr>
        <w:rFonts w:ascii="Century Gothic" w:hAnsi="Century Gothic" w:hint="cs"/>
        <w:b/>
        <w:bCs/>
        <w:i w:val="0"/>
        <w:iCs w:val="0"/>
        <w:smallCaps/>
        <w:spacing w:val="40"/>
        <w:sz w:val="22"/>
        <w:szCs w:val="24"/>
        <w:rtl/>
      </w:rPr>
      <w:t>המכללות              הצבאיות</w:t>
    </w:r>
  </w:p>
  <w:p w:rsidR="00D66FD8" w:rsidRDefault="003821BF" w:rsidP="003821BF">
    <w:pPr>
      <w:pStyle w:val="2"/>
      <w:tabs>
        <w:tab w:val="right" w:pos="8222"/>
      </w:tabs>
      <w:ind w:left="-993" w:right="84"/>
      <w:jc w:val="left"/>
      <w:rPr>
        <w:rFonts w:ascii="Century Gothic" w:hAnsi="Century Gothic"/>
        <w:b/>
        <w:bCs/>
        <w:i w:val="0"/>
        <w:iCs w:val="0"/>
        <w:smallCaps/>
        <w:spacing w:val="40"/>
        <w:sz w:val="22"/>
        <w:szCs w:val="24"/>
        <w:rtl/>
      </w:rPr>
    </w:pPr>
    <w:r>
      <w:rPr>
        <w:rFonts w:ascii="Century Gothic" w:hAnsi="Century Gothic" w:hint="cs"/>
        <w:b/>
        <w:bCs/>
        <w:i w:val="0"/>
        <w:iCs w:val="0"/>
        <w:smallCaps/>
        <w:spacing w:val="40"/>
        <w:sz w:val="22"/>
        <w:szCs w:val="24"/>
        <w:rtl/>
      </w:rPr>
      <w:t>המכללה      לביטחון לאומי</w:t>
    </w:r>
  </w:p>
  <w:p w:rsidR="003821BF" w:rsidRPr="003821BF" w:rsidRDefault="003821BF" w:rsidP="003821BF">
    <w:pPr>
      <w:rPr>
        <w:rFonts w:ascii="Century Gothic" w:eastAsia="Times New Roman" w:hAnsi="Century Gothic" w:cs="David" w:hint="cs"/>
        <w:b/>
        <w:bCs/>
        <w:smallCaps/>
        <w:spacing w:val="40"/>
        <w:szCs w:val="24"/>
        <w:rtl/>
      </w:rPr>
    </w:pPr>
    <w:r>
      <w:rPr>
        <w:rFonts w:ascii="Century Gothic" w:eastAsia="Times New Roman" w:hAnsi="Century Gothic" w:cs="David" w:hint="cs"/>
        <w:b/>
        <w:bCs/>
        <w:smallCaps/>
        <w:spacing w:val="40"/>
        <w:szCs w:val="24"/>
        <w:rtl/>
      </w:rPr>
      <w:t>27    בפברואר 2019</w:t>
    </w:r>
  </w:p>
  <w:p w:rsidR="003821BF" w:rsidRPr="003821BF" w:rsidRDefault="003821BF" w:rsidP="003821BF">
    <w:pPr>
      <w:rPr>
        <w:rFonts w:ascii="Century Gothic" w:eastAsia="Times New Roman" w:hAnsi="Century Gothic" w:cs="David"/>
        <w:b/>
        <w:bCs/>
        <w:smallCaps/>
        <w:spacing w:val="40"/>
        <w:szCs w:val="24"/>
      </w:rPr>
    </w:pPr>
  </w:p>
  <w:p w:rsidR="00D66FD8" w:rsidRDefault="00D66FD8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6FD8"/>
    <w:rsid w:val="00001A63"/>
    <w:rsid w:val="003821BF"/>
    <w:rsid w:val="0053753B"/>
    <w:rsid w:val="007561DC"/>
    <w:rsid w:val="00B54A74"/>
    <w:rsid w:val="00C13320"/>
    <w:rsid w:val="00D54B31"/>
    <w:rsid w:val="00D66FD8"/>
    <w:rsid w:val="00DE02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9E0B0ADF-7B98-4B56-AE8A-AC188E5E33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nhideWhenUsed/>
    <w:qFormat/>
    <w:rsid w:val="00D66FD8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David"/>
      <w:i/>
      <w:iCs/>
      <w:sz w:val="24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66FD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a4">
    <w:name w:val="כותרת עליונה תו"/>
    <w:basedOn w:val="a0"/>
    <w:link w:val="a3"/>
    <w:uiPriority w:val="99"/>
    <w:rsid w:val="00D66FD8"/>
  </w:style>
  <w:style w:type="paragraph" w:styleId="a5">
    <w:name w:val="footer"/>
    <w:basedOn w:val="a"/>
    <w:link w:val="a6"/>
    <w:uiPriority w:val="99"/>
    <w:unhideWhenUsed/>
    <w:rsid w:val="00D66FD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a6">
    <w:name w:val="כותרת תחתונה תו"/>
    <w:basedOn w:val="a0"/>
    <w:link w:val="a5"/>
    <w:uiPriority w:val="99"/>
    <w:rsid w:val="00D66FD8"/>
  </w:style>
  <w:style w:type="character" w:customStyle="1" w:styleId="20">
    <w:name w:val="כותרת 2 תו"/>
    <w:basedOn w:val="a0"/>
    <w:link w:val="2"/>
    <w:rsid w:val="00D66FD8"/>
    <w:rPr>
      <w:rFonts w:ascii="Times New Roman" w:eastAsia="Times New Roman" w:hAnsi="Times New Roman" w:cs="David"/>
      <w:i/>
      <w:iCs/>
      <w:sz w:val="24"/>
      <w:szCs w:val="28"/>
    </w:rPr>
  </w:style>
  <w:style w:type="table" w:styleId="a7">
    <w:name w:val="Table Grid"/>
    <w:basedOn w:val="a1"/>
    <w:uiPriority w:val="39"/>
    <w:rsid w:val="00D54B3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D54B31"/>
    <w:pPr>
      <w:spacing w:after="0" w:line="240" w:lineRule="auto"/>
    </w:pPr>
    <w:rPr>
      <w:rFonts w:ascii="Tahoma" w:hAnsi="Tahoma" w:cs="Tahoma"/>
      <w:sz w:val="18"/>
      <w:szCs w:val="18"/>
    </w:rPr>
  </w:style>
  <w:style w:type="character" w:customStyle="1" w:styleId="a9">
    <w:name w:val="טקסט בלונים תו"/>
    <w:basedOn w:val="a0"/>
    <w:link w:val="a8"/>
    <w:uiPriority w:val="99"/>
    <w:semiHidden/>
    <w:rsid w:val="00D54B31"/>
    <w:rPr>
      <w:rFonts w:ascii="Tahoma" w:hAnsi="Tahoma" w:cs="Tahoma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75</Words>
  <Characters>379</Characters>
  <Application>Microsoft Office Word</Application>
  <DocSecurity>0</DocSecurity>
  <Lines>3</Lines>
  <Paragraphs>1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u45210</dc:creator>
  <cp:keywords/>
  <dc:description/>
  <cp:lastModifiedBy>u27044</cp:lastModifiedBy>
  <cp:revision>2</cp:revision>
  <cp:lastPrinted>2019-02-27T13:02:00Z</cp:lastPrinted>
  <dcterms:created xsi:type="dcterms:W3CDTF">2019-02-27T15:03:00Z</dcterms:created>
  <dcterms:modified xsi:type="dcterms:W3CDTF">2019-02-27T15:03:00Z</dcterms:modified>
</cp:coreProperties>
</file>